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AA6284" w14:textId="77777777" w:rsidR="002807FB" w:rsidRPr="00123435" w:rsidRDefault="002807FB" w:rsidP="005E6C24">
      <w:pPr>
        <w:spacing w:after="120"/>
        <w:ind w:left="708"/>
        <w:rPr>
          <w:b/>
          <w:sz w:val="22"/>
          <w:szCs w:val="22"/>
          <w:lang w:val="pt-BR"/>
        </w:rPr>
      </w:pPr>
    </w:p>
    <w:p w14:paraId="1C924A68" w14:textId="77777777" w:rsidR="00160B4F" w:rsidRPr="008D470E" w:rsidRDefault="00160B4F" w:rsidP="00FC572D">
      <w:pPr>
        <w:spacing w:after="120"/>
        <w:jc w:val="both"/>
        <w:rPr>
          <w:rFonts w:asciiTheme="minorHAnsi" w:hAnsiTheme="minorHAnsi"/>
          <w:b/>
          <w:sz w:val="28"/>
          <w:szCs w:val="28"/>
          <w:lang w:val="pt-BR"/>
        </w:rPr>
      </w:pPr>
      <w:bookmarkStart w:id="0" w:name="_GoBack"/>
    </w:p>
    <w:p w14:paraId="3E59A9ED" w14:textId="72A2F1EA" w:rsidR="00F635F7" w:rsidRPr="008D470E" w:rsidRDefault="00144642" w:rsidP="00A379BE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 w:val="28"/>
          <w:szCs w:val="28"/>
        </w:rPr>
      </w:pPr>
      <w:r w:rsidRPr="008D470E">
        <w:rPr>
          <w:rFonts w:asciiTheme="minorHAnsi" w:hAnsiTheme="minorHAnsi"/>
          <w:bCs/>
          <w:sz w:val="28"/>
          <w:szCs w:val="28"/>
        </w:rPr>
        <w:t>DLP</w:t>
      </w:r>
      <w:r w:rsidR="004671D2" w:rsidRPr="008D470E">
        <w:rPr>
          <w:rFonts w:asciiTheme="minorHAnsi" w:hAnsiTheme="minorHAnsi"/>
          <w:bCs/>
          <w:sz w:val="28"/>
          <w:szCs w:val="28"/>
        </w:rPr>
        <w:t xml:space="preserve">: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Políticas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 da Vida e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Construção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 de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Corpos</w:t>
      </w:r>
      <w:proofErr w:type="spellEnd"/>
      <w:r w:rsidR="004671D2" w:rsidRPr="008D470E">
        <w:rPr>
          <w:rFonts w:asciiTheme="minorHAnsi" w:hAnsiTheme="minorHAnsi"/>
          <w:bCs/>
          <w:sz w:val="28"/>
          <w:szCs w:val="28"/>
        </w:rPr>
        <w:t xml:space="preserve">: </w:t>
      </w:r>
      <w:r w:rsidR="00F635F7" w:rsidRPr="008D470E">
        <w:rPr>
          <w:rFonts w:asciiTheme="minorHAnsi" w:hAnsiTheme="minorHAnsi"/>
          <w:bCs/>
          <w:sz w:val="28"/>
          <w:szCs w:val="28"/>
        </w:rPr>
        <w:t xml:space="preserve">O que a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genealogia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biopolítica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 do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quimono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nos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ensina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sobre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tramas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midiáticas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colonialismos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 e a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potência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performativa</w:t>
      </w:r>
      <w:proofErr w:type="spellEnd"/>
      <w:r w:rsidR="00F635F7" w:rsidRPr="008D470E">
        <w:rPr>
          <w:rFonts w:asciiTheme="minorHAnsi" w:hAnsiTheme="minorHAnsi"/>
          <w:bCs/>
          <w:sz w:val="28"/>
          <w:szCs w:val="28"/>
        </w:rPr>
        <w:t xml:space="preserve"> das </w:t>
      </w:r>
      <w:proofErr w:type="spellStart"/>
      <w:r w:rsidR="00F635F7" w:rsidRPr="008D470E">
        <w:rPr>
          <w:rFonts w:asciiTheme="minorHAnsi" w:hAnsiTheme="minorHAnsi"/>
          <w:bCs/>
          <w:sz w:val="28"/>
          <w:szCs w:val="28"/>
        </w:rPr>
        <w:t>vestes</w:t>
      </w:r>
      <w:proofErr w:type="spellEnd"/>
      <w:proofErr w:type="gramStart"/>
      <w:r w:rsidR="00F635F7" w:rsidRPr="008D470E">
        <w:rPr>
          <w:rFonts w:asciiTheme="minorHAnsi" w:hAnsiTheme="minorHAnsi"/>
          <w:bCs/>
          <w:sz w:val="28"/>
          <w:szCs w:val="28"/>
        </w:rPr>
        <w:t>.</w:t>
      </w:r>
      <w:r w:rsidR="00B15FF7" w:rsidRPr="008D470E">
        <w:rPr>
          <w:rFonts w:asciiTheme="minorHAnsi" w:hAnsiTheme="minorHAnsi"/>
          <w:bCs/>
          <w:sz w:val="28"/>
          <w:szCs w:val="28"/>
        </w:rPr>
        <w:t>(</w:t>
      </w:r>
      <w:proofErr w:type="spellStart"/>
      <w:proofErr w:type="gramEnd"/>
      <w:r w:rsidR="00B15FF7" w:rsidRPr="008D470E">
        <w:rPr>
          <w:rFonts w:asciiTheme="minorHAnsi" w:hAnsiTheme="minorHAnsi"/>
          <w:bCs/>
          <w:sz w:val="28"/>
          <w:szCs w:val="28"/>
        </w:rPr>
        <w:t>cód</w:t>
      </w:r>
      <w:proofErr w:type="spellEnd"/>
      <w:r w:rsidR="00B15FF7" w:rsidRPr="008D470E">
        <w:rPr>
          <w:rFonts w:asciiTheme="minorHAnsi" w:hAnsiTheme="minorHAnsi"/>
          <w:bCs/>
          <w:sz w:val="28"/>
          <w:szCs w:val="28"/>
        </w:rPr>
        <w:t xml:space="preserve">. </w:t>
      </w:r>
      <w:proofErr w:type="spellStart"/>
      <w:r w:rsidR="00F9381A" w:rsidRPr="008D470E">
        <w:rPr>
          <w:rFonts w:asciiTheme="minorHAnsi" w:hAnsiTheme="minorHAnsi"/>
          <w:bCs/>
          <w:sz w:val="28"/>
          <w:szCs w:val="28"/>
        </w:rPr>
        <w:t>Disciplina</w:t>
      </w:r>
      <w:proofErr w:type="spellEnd"/>
      <w:r w:rsidR="00FC572D" w:rsidRPr="008D470E">
        <w:rPr>
          <w:rFonts w:asciiTheme="minorHAnsi" w:hAnsiTheme="minorHAnsi"/>
          <w:bCs/>
          <w:sz w:val="28"/>
          <w:szCs w:val="28"/>
        </w:rPr>
        <w:t>:</w:t>
      </w:r>
      <w:r w:rsidR="00A379BE" w:rsidRPr="008D470E">
        <w:rPr>
          <w:rFonts w:ascii="Calibri" w:hAnsi="Calibri"/>
          <w:color w:val="000000"/>
          <w:sz w:val="28"/>
          <w:szCs w:val="28"/>
        </w:rPr>
        <w:t xml:space="preserve"> </w:t>
      </w:r>
      <w:r w:rsidR="00A379BE" w:rsidRPr="008D470E">
        <w:rPr>
          <w:rFonts w:ascii="Calibri" w:hAnsi="Calibri"/>
          <w:color w:val="000000"/>
          <w:sz w:val="28"/>
          <w:szCs w:val="28"/>
          <w:lang w:val="pt-BR"/>
        </w:rPr>
        <w:t>COS-</w:t>
      </w:r>
      <w:proofErr w:type="gramStart"/>
      <w:r w:rsidR="00A379BE" w:rsidRPr="008D470E">
        <w:rPr>
          <w:rFonts w:ascii="Calibri" w:hAnsi="Calibri"/>
          <w:color w:val="000000"/>
          <w:sz w:val="28"/>
          <w:szCs w:val="28"/>
          <w:lang w:val="pt-BR"/>
        </w:rPr>
        <w:t>P08824</w:t>
      </w:r>
      <w:r w:rsidR="00FC572D" w:rsidRPr="008D470E">
        <w:rPr>
          <w:rFonts w:asciiTheme="minorHAnsi" w:hAnsiTheme="minorHAnsi"/>
          <w:bCs/>
          <w:sz w:val="28"/>
          <w:szCs w:val="28"/>
        </w:rPr>
        <w:t xml:space="preserve"> </w:t>
      </w:r>
      <w:r w:rsidR="00F9381A" w:rsidRPr="008D470E">
        <w:rPr>
          <w:rFonts w:asciiTheme="minorHAnsi" w:hAnsiTheme="minorHAnsi"/>
          <w:bCs/>
          <w:sz w:val="28"/>
          <w:szCs w:val="28"/>
        </w:rPr>
        <w:t>)</w:t>
      </w:r>
      <w:proofErr w:type="gramEnd"/>
    </w:p>
    <w:bookmarkEnd w:id="0"/>
    <w:p w14:paraId="10D8BBF9" w14:textId="77777777" w:rsidR="00F635F7" w:rsidRPr="00FC572D" w:rsidRDefault="00F635F7" w:rsidP="00FC572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BCB676E" w14:textId="1A810032" w:rsidR="00F635F7" w:rsidRDefault="00F635F7" w:rsidP="00FC572D">
      <w:pPr>
        <w:jc w:val="both"/>
        <w:rPr>
          <w:rFonts w:asciiTheme="minorHAnsi" w:hAnsiTheme="minorHAnsi"/>
          <w:sz w:val="24"/>
          <w:szCs w:val="24"/>
          <w:lang w:eastAsia="ja-JP"/>
        </w:rPr>
      </w:pPr>
      <w:r w:rsidRPr="00FC572D">
        <w:rPr>
          <w:rFonts w:asciiTheme="minorHAnsi" w:hAnsiTheme="minorHAnsi"/>
          <w:sz w:val="24"/>
          <w:szCs w:val="24"/>
        </w:rPr>
        <w:t xml:space="preserve">Christine </w:t>
      </w:r>
      <w:proofErr w:type="gramStart"/>
      <w:r w:rsidRPr="00FC572D">
        <w:rPr>
          <w:rFonts w:asciiTheme="minorHAnsi" w:hAnsiTheme="minorHAnsi"/>
          <w:sz w:val="24"/>
          <w:szCs w:val="24"/>
        </w:rPr>
        <w:t>Greiner</w:t>
      </w:r>
      <w:r w:rsidR="00B15FF7" w:rsidRPr="00FC572D">
        <w:rPr>
          <w:rFonts w:asciiTheme="minorHAnsi" w:hAnsiTheme="minorHAnsi"/>
          <w:sz w:val="24"/>
          <w:szCs w:val="24"/>
        </w:rPr>
        <w:t xml:space="preserve">  (</w:t>
      </w:r>
      <w:proofErr w:type="spellStart"/>
      <w:proofErr w:type="gramEnd"/>
      <w:r w:rsidRPr="00FC572D">
        <w:rPr>
          <w:rFonts w:asciiTheme="minorHAnsi" w:hAnsiTheme="minorHAnsi"/>
          <w:sz w:val="24"/>
          <w:szCs w:val="24"/>
          <w:lang w:eastAsia="ja-JP"/>
        </w:rPr>
        <w:t>Código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Orientação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>: 6625</w:t>
      </w:r>
      <w:r w:rsidR="00B15FF7" w:rsidRPr="00FC572D">
        <w:rPr>
          <w:rFonts w:asciiTheme="minorHAnsi" w:hAnsiTheme="minorHAnsi"/>
          <w:sz w:val="24"/>
          <w:szCs w:val="24"/>
          <w:lang w:eastAsia="ja-JP"/>
        </w:rPr>
        <w:t>)</w:t>
      </w:r>
      <w:r w:rsidRPr="00FC572D">
        <w:rPr>
          <w:rFonts w:asciiTheme="minorHAnsi" w:hAnsiTheme="minorHAnsi"/>
          <w:sz w:val="24"/>
          <w:szCs w:val="24"/>
          <w:lang w:eastAsia="ja-JP"/>
        </w:rPr>
        <w:t xml:space="preserve"> </w:t>
      </w:r>
    </w:p>
    <w:p w14:paraId="61F14738" w14:textId="77777777" w:rsidR="00FC572D" w:rsidRPr="00FC572D" w:rsidRDefault="00FC572D" w:rsidP="00FC572D">
      <w:pPr>
        <w:jc w:val="both"/>
        <w:rPr>
          <w:rFonts w:asciiTheme="minorHAnsi" w:hAnsiTheme="minorHAnsi"/>
          <w:sz w:val="24"/>
          <w:szCs w:val="24"/>
          <w:lang w:eastAsia="ja-JP"/>
        </w:rPr>
      </w:pPr>
    </w:p>
    <w:p w14:paraId="054BC753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  <w:lang w:eastAsia="ja-JP"/>
        </w:rPr>
      </w:pP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Área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Concentraçao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: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Signo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Significação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nos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Processos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Comunicacionais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</w:t>
      </w:r>
    </w:p>
    <w:p w14:paraId="472A5EE5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  <w:lang w:eastAsia="ja-JP"/>
        </w:rPr>
      </w:pP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Linha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de Pesquisa 3: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Dimensões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políticas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da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comunicação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</w:t>
      </w:r>
    </w:p>
    <w:p w14:paraId="432E693F" w14:textId="3AE86D77" w:rsidR="00F635F7" w:rsidRDefault="00F635F7" w:rsidP="00FC572D">
      <w:pPr>
        <w:jc w:val="both"/>
        <w:rPr>
          <w:rFonts w:asciiTheme="minorHAnsi" w:hAnsiTheme="minorHAnsi"/>
          <w:sz w:val="24"/>
          <w:szCs w:val="24"/>
          <w:lang w:eastAsia="ja-JP"/>
        </w:rPr>
      </w:pP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Dia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horário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: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segundas-feiras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de 12h45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às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15h45</w:t>
      </w:r>
    </w:p>
    <w:p w14:paraId="2CF486E5" w14:textId="77777777" w:rsidR="00FC572D" w:rsidRDefault="00F635F7" w:rsidP="00FC572D">
      <w:pPr>
        <w:jc w:val="both"/>
        <w:rPr>
          <w:rFonts w:asciiTheme="minorHAnsi" w:hAnsiTheme="minorHAnsi"/>
          <w:sz w:val="24"/>
          <w:szCs w:val="24"/>
          <w:lang w:eastAsia="ja-JP"/>
        </w:rPr>
      </w:pP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Início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das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aulas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: </w:t>
      </w:r>
      <w:proofErr w:type="gramStart"/>
      <w:r w:rsidR="00FC572D" w:rsidRPr="00FC572D">
        <w:rPr>
          <w:rFonts w:asciiTheme="minorHAnsi" w:hAnsiTheme="minorHAnsi"/>
          <w:sz w:val="24"/>
          <w:szCs w:val="24"/>
          <w:lang w:eastAsia="ja-JP"/>
        </w:rPr>
        <w:t>18</w:t>
      </w:r>
      <w:r w:rsidR="00FC572D">
        <w:rPr>
          <w:rFonts w:asciiTheme="minorHAnsi" w:hAnsiTheme="minorHAnsi"/>
          <w:sz w:val="24"/>
          <w:szCs w:val="24"/>
          <w:lang w:eastAsia="ja-JP"/>
        </w:rPr>
        <w:t xml:space="preserve"> </w:t>
      </w:r>
      <w:r w:rsidR="00FC572D" w:rsidRPr="00FC572D">
        <w:rPr>
          <w:rFonts w:asciiTheme="minorHAnsi" w:hAnsiTheme="minorHAnsi"/>
          <w:sz w:val="24"/>
          <w:szCs w:val="24"/>
          <w:lang w:eastAsia="ja-JP"/>
        </w:rPr>
        <w:t>de</w:t>
      </w:r>
      <w:proofErr w:type="gram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março</w:t>
      </w:r>
      <w:proofErr w:type="spellEnd"/>
      <w:r w:rsidR="00FC572D">
        <w:rPr>
          <w:rFonts w:asciiTheme="minorHAnsi" w:hAnsiTheme="minorHAnsi"/>
          <w:sz w:val="24"/>
          <w:szCs w:val="24"/>
          <w:lang w:eastAsia="ja-JP"/>
        </w:rPr>
        <w:t>.</w:t>
      </w:r>
    </w:p>
    <w:p w14:paraId="73358122" w14:textId="5D0A35D2" w:rsidR="00FC572D" w:rsidRPr="00FC572D" w:rsidRDefault="00FC572D" w:rsidP="00FC572D">
      <w:pPr>
        <w:jc w:val="both"/>
        <w:rPr>
          <w:rFonts w:asciiTheme="minorHAnsi" w:hAnsiTheme="minorHAnsi"/>
          <w:sz w:val="24"/>
          <w:szCs w:val="24"/>
          <w:lang w:eastAsia="ja-JP"/>
        </w:rPr>
      </w:pPr>
      <w:proofErr w:type="spellStart"/>
      <w:r w:rsidRPr="00FC572D">
        <w:rPr>
          <w:rFonts w:asciiTheme="minorHAnsi" w:hAnsiTheme="minorHAnsi"/>
          <w:sz w:val="24"/>
          <w:szCs w:val="24"/>
          <w:lang w:eastAsia="ja-JP"/>
        </w:rPr>
        <w:t>Semestre</w:t>
      </w:r>
      <w:proofErr w:type="spellEnd"/>
      <w:r w:rsidRPr="00FC572D">
        <w:rPr>
          <w:rFonts w:asciiTheme="minorHAnsi" w:hAnsiTheme="minorHAnsi"/>
          <w:sz w:val="24"/>
          <w:szCs w:val="24"/>
          <w:lang w:eastAsia="ja-JP"/>
        </w:rPr>
        <w:t xml:space="preserve">: </w:t>
      </w:r>
      <w:proofErr w:type="gramStart"/>
      <w:r w:rsidRPr="00FC572D">
        <w:rPr>
          <w:rFonts w:asciiTheme="minorHAnsi" w:hAnsiTheme="minorHAnsi"/>
          <w:sz w:val="24"/>
          <w:szCs w:val="24"/>
          <w:lang w:eastAsia="ja-JP"/>
        </w:rPr>
        <w:t>1</w:t>
      </w:r>
      <w:r>
        <w:rPr>
          <w:rFonts w:asciiTheme="minorHAnsi" w:hAnsiTheme="minorHAnsi"/>
          <w:sz w:val="24"/>
          <w:szCs w:val="24"/>
          <w:lang w:eastAsia="ja-JP"/>
        </w:rPr>
        <w:t>º</w:t>
      </w:r>
      <w:proofErr w:type="gramEnd"/>
      <w:r w:rsidRPr="00FC572D">
        <w:rPr>
          <w:rFonts w:asciiTheme="minorHAnsi" w:hAnsiTheme="minorHAnsi"/>
          <w:sz w:val="24"/>
          <w:szCs w:val="24"/>
          <w:lang w:eastAsia="ja-JP"/>
        </w:rPr>
        <w:t>2024</w:t>
      </w:r>
    </w:p>
    <w:p w14:paraId="66886229" w14:textId="68234AAC" w:rsidR="00F635F7" w:rsidRDefault="00F635F7" w:rsidP="00FC572D">
      <w:pPr>
        <w:jc w:val="both"/>
        <w:rPr>
          <w:rFonts w:asciiTheme="minorHAnsi" w:hAnsiTheme="minorHAnsi"/>
          <w:sz w:val="24"/>
          <w:szCs w:val="24"/>
          <w:lang w:eastAsia="ja-JP"/>
        </w:rPr>
      </w:pPr>
      <w:r w:rsidRPr="00FC572D">
        <w:rPr>
          <w:rFonts w:asciiTheme="minorHAnsi" w:hAnsiTheme="minorHAnsi"/>
          <w:sz w:val="24"/>
          <w:szCs w:val="24"/>
          <w:lang w:eastAsia="ja-JP"/>
        </w:rPr>
        <w:t xml:space="preserve"> </w:t>
      </w:r>
    </w:p>
    <w:p w14:paraId="7465FA4B" w14:textId="4E96F2F3" w:rsidR="00FC572D" w:rsidRDefault="00FC572D" w:rsidP="00FC572D">
      <w:pPr>
        <w:jc w:val="both"/>
        <w:rPr>
          <w:rFonts w:asciiTheme="minorHAnsi" w:hAnsiTheme="minorHAnsi"/>
          <w:sz w:val="24"/>
          <w:szCs w:val="24"/>
          <w:lang w:eastAsia="ja-JP"/>
        </w:rPr>
      </w:pPr>
    </w:p>
    <w:p w14:paraId="0FF32AAC" w14:textId="673D9AD5" w:rsidR="00FC572D" w:rsidRPr="00FC572D" w:rsidRDefault="00FC572D" w:rsidP="00FC572D">
      <w:pPr>
        <w:jc w:val="both"/>
        <w:rPr>
          <w:rFonts w:asciiTheme="minorHAnsi" w:hAnsiTheme="minorHAnsi"/>
          <w:sz w:val="24"/>
          <w:szCs w:val="24"/>
          <w:lang w:eastAsia="ja-JP"/>
        </w:rPr>
      </w:pPr>
      <w:proofErr w:type="spellStart"/>
      <w:r>
        <w:rPr>
          <w:rFonts w:asciiTheme="minorHAnsi" w:hAnsiTheme="minorHAnsi"/>
          <w:sz w:val="24"/>
          <w:szCs w:val="24"/>
          <w:lang w:eastAsia="ja-JP"/>
        </w:rPr>
        <w:t>Ementa</w:t>
      </w:r>
      <w:proofErr w:type="spellEnd"/>
    </w:p>
    <w:p w14:paraId="192ABBA7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</w:p>
    <w:p w14:paraId="677A0588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  <w:r w:rsidRPr="00FC572D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FC572D">
        <w:rPr>
          <w:rFonts w:asciiTheme="minorHAnsi" w:hAnsiTheme="minorHAnsi"/>
          <w:sz w:val="24"/>
          <w:szCs w:val="24"/>
        </w:rPr>
        <w:t>disciplina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examina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Pr="00FC572D">
        <w:rPr>
          <w:rFonts w:asciiTheme="minorHAnsi" w:hAnsiTheme="minorHAnsi"/>
          <w:sz w:val="24"/>
          <w:szCs w:val="24"/>
        </w:rPr>
        <w:t>políticas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FC572D">
        <w:rPr>
          <w:rFonts w:asciiTheme="minorHAnsi" w:hAnsiTheme="minorHAnsi"/>
          <w:sz w:val="24"/>
          <w:szCs w:val="24"/>
        </w:rPr>
        <w:t>vida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que se </w:t>
      </w:r>
      <w:proofErr w:type="spellStart"/>
      <w:r w:rsidRPr="00FC572D">
        <w:rPr>
          <w:rFonts w:asciiTheme="minorHAnsi" w:hAnsiTheme="minorHAnsi"/>
          <w:sz w:val="24"/>
          <w:szCs w:val="24"/>
        </w:rPr>
        <w:t>contrapõem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às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políticas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sobre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C572D">
        <w:rPr>
          <w:rFonts w:asciiTheme="minorHAnsi" w:hAnsiTheme="minorHAnsi"/>
          <w:sz w:val="24"/>
          <w:szCs w:val="24"/>
        </w:rPr>
        <w:t>vida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praticadas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pelos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biopoderes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hegemônicos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contemporâneos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considerando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dispositivos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comunicacionais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em que </w:t>
      </w:r>
      <w:proofErr w:type="spellStart"/>
      <w:proofErr w:type="gramStart"/>
      <w:r w:rsidRPr="00FC572D">
        <w:rPr>
          <w:rFonts w:asciiTheme="minorHAnsi" w:hAnsiTheme="minorHAnsi"/>
          <w:sz w:val="24"/>
          <w:szCs w:val="24"/>
        </w:rPr>
        <w:t>tais</w:t>
      </w:r>
      <w:proofErr w:type="spellEnd"/>
      <w:proofErr w:type="gram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políticas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FC572D">
        <w:rPr>
          <w:rFonts w:asciiTheme="minorHAnsi" w:hAnsiTheme="minorHAnsi"/>
          <w:sz w:val="24"/>
          <w:szCs w:val="24"/>
        </w:rPr>
        <w:t>difundem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C572D">
        <w:rPr>
          <w:rFonts w:asciiTheme="minorHAnsi" w:hAnsiTheme="minorHAnsi"/>
          <w:sz w:val="24"/>
          <w:szCs w:val="24"/>
        </w:rPr>
        <w:t>Nesse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recorte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vida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pressupõe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cooperação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social, </w:t>
      </w:r>
      <w:proofErr w:type="spellStart"/>
      <w:r w:rsidRPr="00FC572D">
        <w:rPr>
          <w:rFonts w:asciiTheme="minorHAnsi" w:hAnsiTheme="minorHAnsi"/>
          <w:sz w:val="24"/>
          <w:szCs w:val="24"/>
        </w:rPr>
        <w:t>produção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material e </w:t>
      </w:r>
      <w:proofErr w:type="spellStart"/>
      <w:r w:rsidRPr="00FC572D">
        <w:rPr>
          <w:rFonts w:asciiTheme="minorHAnsi" w:hAnsiTheme="minorHAnsi"/>
          <w:sz w:val="24"/>
          <w:szCs w:val="24"/>
        </w:rPr>
        <w:t>imaterial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formas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coletividade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produção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subjetividade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cognição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</w:rPr>
        <w:t>afeto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o que </w:t>
      </w:r>
      <w:proofErr w:type="spellStart"/>
      <w:r w:rsidRPr="00FC572D">
        <w:rPr>
          <w:rFonts w:asciiTheme="minorHAnsi" w:hAnsiTheme="minorHAnsi"/>
          <w:sz w:val="24"/>
          <w:szCs w:val="24"/>
        </w:rPr>
        <w:t>significa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que </w:t>
      </w:r>
      <w:proofErr w:type="spellStart"/>
      <w:r w:rsidRPr="00FC572D">
        <w:rPr>
          <w:rFonts w:asciiTheme="minorHAnsi" w:hAnsiTheme="minorHAnsi"/>
          <w:sz w:val="24"/>
          <w:szCs w:val="24"/>
        </w:rPr>
        <w:t>vida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</w:rPr>
        <w:t>corpo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não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podem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ser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reduzidos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C572D">
        <w:rPr>
          <w:rFonts w:asciiTheme="minorHAnsi" w:hAnsiTheme="minorHAnsi"/>
          <w:sz w:val="24"/>
          <w:szCs w:val="24"/>
        </w:rPr>
        <w:t>processos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biológicos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</w:rPr>
        <w:t>econômicos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. A </w:t>
      </w:r>
      <w:proofErr w:type="spellStart"/>
      <w:r w:rsidRPr="00FC572D">
        <w:rPr>
          <w:rFonts w:asciiTheme="minorHAnsi" w:hAnsiTheme="minorHAnsi"/>
          <w:sz w:val="24"/>
          <w:szCs w:val="24"/>
        </w:rPr>
        <w:t>proposta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deste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semestre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é </w:t>
      </w:r>
      <w:proofErr w:type="spellStart"/>
      <w:r w:rsidRPr="00FC572D">
        <w:rPr>
          <w:rFonts w:asciiTheme="minorHAnsi" w:hAnsiTheme="minorHAnsi"/>
          <w:sz w:val="24"/>
          <w:szCs w:val="24"/>
        </w:rPr>
        <w:t>analisar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C572D">
        <w:rPr>
          <w:rFonts w:asciiTheme="minorHAnsi" w:hAnsiTheme="minorHAnsi"/>
          <w:sz w:val="24"/>
          <w:szCs w:val="24"/>
        </w:rPr>
        <w:t>potência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performativa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FC572D">
        <w:rPr>
          <w:rFonts w:asciiTheme="minorHAnsi" w:hAnsiTheme="minorHAnsi"/>
          <w:sz w:val="24"/>
          <w:szCs w:val="24"/>
        </w:rPr>
        <w:t>vestes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para </w:t>
      </w:r>
      <w:proofErr w:type="spellStart"/>
      <w:r w:rsidRPr="00FC572D">
        <w:rPr>
          <w:rFonts w:asciiTheme="minorHAnsi" w:hAnsiTheme="minorHAnsi"/>
          <w:sz w:val="24"/>
          <w:szCs w:val="24"/>
        </w:rPr>
        <w:t>ativar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tramas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midiáticas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fetiches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estereótipos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colonialistas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</w:rPr>
        <w:t>uma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polifonia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sexualidades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. </w:t>
      </w:r>
    </w:p>
    <w:p w14:paraId="4F3315C3" w14:textId="5A49EE8D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  <w:r w:rsidRPr="00FC572D">
        <w:rPr>
          <w:rFonts w:asciiTheme="minorHAnsi" w:hAnsiTheme="minorHAnsi"/>
          <w:sz w:val="24"/>
          <w:szCs w:val="24"/>
        </w:rPr>
        <w:t xml:space="preserve">Em </w:t>
      </w:r>
      <w:proofErr w:type="spellStart"/>
      <w:r w:rsidRPr="00FC572D">
        <w:rPr>
          <w:rFonts w:asciiTheme="minorHAnsi" w:hAnsiTheme="minorHAnsi"/>
          <w:sz w:val="24"/>
          <w:szCs w:val="24"/>
        </w:rPr>
        <w:t>maio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1866, </w:t>
      </w:r>
      <w:proofErr w:type="spellStart"/>
      <w:r w:rsidRPr="00FC572D">
        <w:rPr>
          <w:rFonts w:asciiTheme="minorHAnsi" w:hAnsiTheme="minorHAnsi"/>
          <w:sz w:val="24"/>
          <w:szCs w:val="24"/>
        </w:rPr>
        <w:t>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r w:rsidRPr="00FC572D">
        <w:rPr>
          <w:rFonts w:asciiTheme="minorHAnsi" w:hAnsiTheme="minorHAnsi"/>
          <w:i/>
          <w:iCs/>
          <w:sz w:val="24"/>
          <w:szCs w:val="24"/>
        </w:rPr>
        <w:t>San Francisco Journal</w:t>
      </w:r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anunciou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com “</w:t>
      </w:r>
      <w:proofErr w:type="spellStart"/>
      <w:r w:rsidRPr="00FC572D">
        <w:rPr>
          <w:rFonts w:asciiTheme="minorHAnsi" w:hAnsiTheme="minorHAnsi"/>
          <w:sz w:val="24"/>
          <w:szCs w:val="24"/>
        </w:rPr>
        <w:t>grande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sensação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” a </w:t>
      </w:r>
      <w:proofErr w:type="spellStart"/>
      <w:r w:rsidRPr="00FC572D">
        <w:rPr>
          <w:rFonts w:asciiTheme="minorHAnsi" w:hAnsiTheme="minorHAnsi"/>
          <w:sz w:val="24"/>
          <w:szCs w:val="24"/>
        </w:rPr>
        <w:t>prisão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uma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jovem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que </w:t>
      </w:r>
      <w:proofErr w:type="spellStart"/>
      <w:r w:rsidRPr="00FC572D">
        <w:rPr>
          <w:rFonts w:asciiTheme="minorHAnsi" w:hAnsiTheme="minorHAnsi"/>
          <w:sz w:val="24"/>
          <w:szCs w:val="24"/>
        </w:rPr>
        <w:t>passeava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com </w:t>
      </w:r>
      <w:proofErr w:type="spellStart"/>
      <w:r w:rsidRPr="00FC572D">
        <w:rPr>
          <w:rFonts w:asciiTheme="minorHAnsi" w:hAnsiTheme="minorHAnsi"/>
          <w:sz w:val="24"/>
          <w:szCs w:val="24"/>
        </w:rPr>
        <w:t>calça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botas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chapéu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</w:rPr>
        <w:t>jaqueta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C572D">
        <w:rPr>
          <w:rFonts w:asciiTheme="minorHAnsi" w:hAnsiTheme="minorHAnsi"/>
          <w:sz w:val="24"/>
          <w:szCs w:val="24"/>
        </w:rPr>
        <w:t>Paramentada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“</w:t>
      </w:r>
      <w:proofErr w:type="spellStart"/>
      <w:proofErr w:type="gramStart"/>
      <w:r w:rsidRPr="00FC572D">
        <w:rPr>
          <w:rFonts w:asciiTheme="minorHAnsi" w:hAnsiTheme="minorHAnsi"/>
          <w:sz w:val="24"/>
          <w:szCs w:val="24"/>
        </w:rPr>
        <w:t>como</w:t>
      </w:r>
      <w:proofErr w:type="spellEnd"/>
      <w:proofErr w:type="gramEnd"/>
      <w:r w:rsidRPr="00FC572D">
        <w:rPr>
          <w:rFonts w:asciiTheme="minorHAnsi" w:hAnsiTheme="minorHAnsi"/>
          <w:sz w:val="24"/>
          <w:szCs w:val="24"/>
        </w:rPr>
        <w:t xml:space="preserve"> um </w:t>
      </w:r>
      <w:proofErr w:type="spellStart"/>
      <w:r w:rsidRPr="00FC572D">
        <w:rPr>
          <w:rFonts w:asciiTheme="minorHAnsi" w:hAnsiTheme="minorHAnsi"/>
          <w:sz w:val="24"/>
          <w:szCs w:val="24"/>
        </w:rPr>
        <w:t>homem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”, a </w:t>
      </w:r>
      <w:proofErr w:type="spellStart"/>
      <w:r w:rsidRPr="00FC572D">
        <w:rPr>
          <w:rFonts w:asciiTheme="minorHAnsi" w:hAnsiTheme="minorHAnsi"/>
          <w:sz w:val="24"/>
          <w:szCs w:val="24"/>
        </w:rPr>
        <w:t>feminista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Eliza </w:t>
      </w:r>
      <w:proofErr w:type="spellStart"/>
      <w:r w:rsidRPr="00FC572D">
        <w:rPr>
          <w:rFonts w:asciiTheme="minorHAnsi" w:hAnsiTheme="minorHAnsi"/>
          <w:sz w:val="24"/>
          <w:szCs w:val="24"/>
        </w:rPr>
        <w:t>DeWolf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foi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parar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nos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tribunais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</w:rPr>
        <w:t>ocupou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Pr="00FC572D">
        <w:rPr>
          <w:rFonts w:asciiTheme="minorHAnsi" w:hAnsiTheme="minorHAnsi"/>
          <w:sz w:val="24"/>
          <w:szCs w:val="24"/>
        </w:rPr>
        <w:t>manchetes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jornal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por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muitos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meses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. Em 1874, </w:t>
      </w:r>
      <w:proofErr w:type="spellStart"/>
      <w:r w:rsidRPr="00FC572D">
        <w:rPr>
          <w:rFonts w:asciiTheme="minorHAnsi" w:hAnsiTheme="minorHAnsi"/>
          <w:sz w:val="24"/>
          <w:szCs w:val="24"/>
        </w:rPr>
        <w:t>foi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C572D">
        <w:rPr>
          <w:rFonts w:asciiTheme="minorHAnsi" w:hAnsiTheme="minorHAnsi"/>
          <w:sz w:val="24"/>
          <w:szCs w:val="24"/>
        </w:rPr>
        <w:t>vez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John Roberts, </w:t>
      </w:r>
      <w:proofErr w:type="spellStart"/>
      <w:r w:rsidRPr="00FC572D">
        <w:rPr>
          <w:rFonts w:asciiTheme="minorHAnsi" w:hAnsiTheme="minorHAnsi"/>
          <w:sz w:val="24"/>
          <w:szCs w:val="24"/>
        </w:rPr>
        <w:t>preso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por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FC572D">
        <w:rPr>
          <w:rFonts w:asciiTheme="minorHAnsi" w:hAnsiTheme="minorHAnsi"/>
          <w:sz w:val="24"/>
          <w:szCs w:val="24"/>
        </w:rPr>
        <w:t>usar</w:t>
      </w:r>
      <w:proofErr w:type="spellEnd"/>
      <w:proofErr w:type="gramEnd"/>
      <w:r w:rsidRPr="00FC572D">
        <w:rPr>
          <w:rFonts w:asciiTheme="minorHAnsi" w:hAnsiTheme="minorHAnsi"/>
          <w:sz w:val="24"/>
          <w:szCs w:val="24"/>
        </w:rPr>
        <w:t xml:space="preserve"> um </w:t>
      </w:r>
      <w:proofErr w:type="spellStart"/>
      <w:r w:rsidRPr="00FC572D">
        <w:rPr>
          <w:rFonts w:asciiTheme="minorHAnsi" w:hAnsiTheme="minorHAnsi"/>
          <w:sz w:val="24"/>
          <w:szCs w:val="24"/>
        </w:rPr>
        <w:t>vestido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vermelho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que </w:t>
      </w:r>
      <w:proofErr w:type="spellStart"/>
      <w:r w:rsidRPr="00FC572D">
        <w:rPr>
          <w:rFonts w:asciiTheme="minorHAnsi" w:hAnsiTheme="minorHAnsi"/>
          <w:sz w:val="24"/>
          <w:szCs w:val="24"/>
        </w:rPr>
        <w:t>lembrava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o “</w:t>
      </w:r>
      <w:proofErr w:type="spellStart"/>
      <w:r w:rsidRPr="00FC572D">
        <w:rPr>
          <w:rFonts w:asciiTheme="minorHAnsi" w:hAnsiTheme="minorHAnsi"/>
          <w:sz w:val="24"/>
          <w:szCs w:val="24"/>
        </w:rPr>
        <w:t>figurino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r w:rsidRPr="00FC572D">
        <w:rPr>
          <w:rFonts w:asciiTheme="minorHAnsi" w:hAnsiTheme="minorHAnsi"/>
          <w:i/>
          <w:iCs/>
          <w:sz w:val="24"/>
          <w:szCs w:val="24"/>
        </w:rPr>
        <w:t>stripers”</w:t>
      </w:r>
      <w:r w:rsidRPr="00FC572D">
        <w:rPr>
          <w:rFonts w:asciiTheme="minorHAnsi" w:hAnsiTheme="minorHAnsi"/>
          <w:sz w:val="24"/>
          <w:szCs w:val="24"/>
        </w:rPr>
        <w:t xml:space="preserve"> (Sears, 2015). </w:t>
      </w:r>
      <w:proofErr w:type="spellStart"/>
      <w:r w:rsidRPr="00FC572D">
        <w:rPr>
          <w:rFonts w:asciiTheme="minorHAnsi" w:hAnsiTheme="minorHAnsi"/>
          <w:sz w:val="24"/>
          <w:szCs w:val="24"/>
        </w:rPr>
        <w:t>Alguns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séculos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antes, em </w:t>
      </w:r>
      <w:proofErr w:type="spellStart"/>
      <w:r w:rsidRPr="00FC572D">
        <w:rPr>
          <w:rFonts w:asciiTheme="minorHAnsi" w:hAnsiTheme="minorHAnsi"/>
          <w:sz w:val="24"/>
          <w:szCs w:val="24"/>
        </w:rPr>
        <w:t>torno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1628,</w:t>
      </w:r>
      <w:r w:rsidR="0033188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C572D">
        <w:rPr>
          <w:rFonts w:asciiTheme="minorHAnsi" w:hAnsiTheme="minorHAnsi"/>
          <w:sz w:val="24"/>
          <w:szCs w:val="24"/>
        </w:rPr>
        <w:t>a</w:t>
      </w:r>
      <w:proofErr w:type="gram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atriz</w:t>
      </w:r>
      <w:proofErr w:type="spellEnd"/>
      <w:r w:rsidRPr="00FC572D">
        <w:rPr>
          <w:rFonts w:asciiTheme="minorHAnsi" w:hAnsiTheme="minorHAnsi"/>
          <w:sz w:val="24"/>
          <w:szCs w:val="24"/>
        </w:rPr>
        <w:t>/</w:t>
      </w:r>
      <w:proofErr w:type="spellStart"/>
      <w:r w:rsidRPr="00FC572D">
        <w:rPr>
          <w:rFonts w:asciiTheme="minorHAnsi" w:hAnsiTheme="minorHAnsi"/>
          <w:sz w:val="24"/>
          <w:szCs w:val="24"/>
        </w:rPr>
        <w:t>sacerdotisa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i/>
          <w:iCs/>
          <w:sz w:val="24"/>
          <w:szCs w:val="24"/>
        </w:rPr>
        <w:t>Izumo</w:t>
      </w:r>
      <w:proofErr w:type="spellEnd"/>
      <w:r w:rsidRPr="00FC572D">
        <w:rPr>
          <w:rFonts w:asciiTheme="minorHAnsi" w:hAnsiTheme="minorHAnsi"/>
          <w:i/>
          <w:iCs/>
          <w:sz w:val="24"/>
          <w:szCs w:val="24"/>
        </w:rPr>
        <w:t xml:space="preserve"> no </w:t>
      </w:r>
      <w:proofErr w:type="spellStart"/>
      <w:r w:rsidRPr="00FC572D">
        <w:rPr>
          <w:rFonts w:asciiTheme="minorHAnsi" w:hAnsiTheme="minorHAnsi"/>
          <w:i/>
          <w:iCs/>
          <w:sz w:val="24"/>
          <w:szCs w:val="24"/>
        </w:rPr>
        <w:t>Okuni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também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foi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interpelada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às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margens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FC572D">
        <w:rPr>
          <w:rFonts w:asciiTheme="minorHAnsi" w:hAnsiTheme="minorHAnsi"/>
          <w:sz w:val="24"/>
          <w:szCs w:val="24"/>
        </w:rPr>
        <w:t>rio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Kamo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em </w:t>
      </w:r>
      <w:proofErr w:type="spellStart"/>
      <w:r w:rsidRPr="00FC572D">
        <w:rPr>
          <w:rFonts w:asciiTheme="minorHAnsi" w:hAnsiTheme="minorHAnsi"/>
          <w:sz w:val="24"/>
          <w:szCs w:val="24"/>
        </w:rPr>
        <w:t>Quioto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trajando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vestes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missionários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portugueses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C572D">
        <w:rPr>
          <w:rFonts w:asciiTheme="minorHAnsi" w:hAnsiTheme="minorHAnsi"/>
          <w:sz w:val="24"/>
          <w:szCs w:val="24"/>
        </w:rPr>
        <w:t>Por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consequência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apesar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ter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sido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C572D">
        <w:rPr>
          <w:rFonts w:asciiTheme="minorHAnsi" w:hAnsiTheme="minorHAnsi"/>
          <w:sz w:val="24"/>
          <w:szCs w:val="24"/>
        </w:rPr>
        <w:t>criadora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do kabuki, </w:t>
      </w:r>
      <w:proofErr w:type="spellStart"/>
      <w:r w:rsidRPr="00FC572D">
        <w:rPr>
          <w:rFonts w:asciiTheme="minorHAnsi" w:hAnsiTheme="minorHAnsi"/>
          <w:sz w:val="24"/>
          <w:szCs w:val="24"/>
        </w:rPr>
        <w:t>foi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acusada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prostituição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</w:rPr>
        <w:t>banida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FC572D">
        <w:rPr>
          <w:rFonts w:asciiTheme="minorHAnsi" w:hAnsiTheme="minorHAnsi"/>
          <w:sz w:val="24"/>
          <w:szCs w:val="24"/>
        </w:rPr>
        <w:t>cena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teatral</w:t>
      </w:r>
      <w:proofErr w:type="spellEnd"/>
      <w:r w:rsidRPr="00FC572D">
        <w:rPr>
          <w:rFonts w:asciiTheme="minorHAnsi" w:hAnsiTheme="minorHAnsi"/>
          <w:sz w:val="24"/>
          <w:szCs w:val="24"/>
        </w:rPr>
        <w:t>. (</w:t>
      </w:r>
      <w:proofErr w:type="spellStart"/>
      <w:r w:rsidRPr="00FC572D">
        <w:rPr>
          <w:rFonts w:asciiTheme="minorHAnsi" w:hAnsiTheme="minorHAnsi"/>
          <w:sz w:val="24"/>
          <w:szCs w:val="24"/>
        </w:rPr>
        <w:t>Ariyoshi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1972). Entre </w:t>
      </w:r>
      <w:proofErr w:type="spellStart"/>
      <w:r w:rsidRPr="00FC572D">
        <w:rPr>
          <w:rFonts w:asciiTheme="minorHAnsi" w:hAnsiTheme="minorHAnsi"/>
          <w:sz w:val="24"/>
          <w:szCs w:val="24"/>
        </w:rPr>
        <w:t>esses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</w:rPr>
        <w:t>muitos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outros </w:t>
      </w:r>
      <w:proofErr w:type="spellStart"/>
      <w:r w:rsidRPr="00FC572D">
        <w:rPr>
          <w:rFonts w:asciiTheme="minorHAnsi" w:hAnsiTheme="minorHAnsi"/>
          <w:sz w:val="24"/>
          <w:szCs w:val="24"/>
        </w:rPr>
        <w:t>exemplos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uma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FC572D">
        <w:rPr>
          <w:rFonts w:asciiTheme="minorHAnsi" w:hAnsiTheme="minorHAnsi"/>
          <w:sz w:val="24"/>
          <w:szCs w:val="24"/>
        </w:rPr>
        <w:t>peças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que </w:t>
      </w:r>
      <w:proofErr w:type="spellStart"/>
      <w:r w:rsidRPr="00FC572D">
        <w:rPr>
          <w:rFonts w:asciiTheme="minorHAnsi" w:hAnsiTheme="minorHAnsi"/>
          <w:sz w:val="24"/>
          <w:szCs w:val="24"/>
        </w:rPr>
        <w:t>merece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destaque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FC572D">
        <w:rPr>
          <w:rFonts w:asciiTheme="minorHAnsi" w:hAnsiTheme="minorHAnsi"/>
          <w:sz w:val="24"/>
          <w:szCs w:val="24"/>
        </w:rPr>
        <w:t>como</w:t>
      </w:r>
      <w:proofErr w:type="spellEnd"/>
      <w:proofErr w:type="gram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objeto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reviravoltas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políticas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é o </w:t>
      </w:r>
      <w:proofErr w:type="spellStart"/>
      <w:r w:rsidRPr="00FC572D">
        <w:rPr>
          <w:rFonts w:asciiTheme="minorHAnsi" w:hAnsiTheme="minorHAnsi"/>
          <w:sz w:val="24"/>
          <w:szCs w:val="24"/>
        </w:rPr>
        <w:t>quimono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japonês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C572D">
        <w:rPr>
          <w:rFonts w:asciiTheme="minorHAnsi" w:hAnsiTheme="minorHAnsi"/>
          <w:sz w:val="24"/>
          <w:szCs w:val="24"/>
        </w:rPr>
        <w:t>Ele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já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foi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protagonista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filmes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orientalistas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(Jeff, 2001), </w:t>
      </w:r>
      <w:proofErr w:type="spellStart"/>
      <w:r w:rsidRPr="00FC572D">
        <w:rPr>
          <w:rFonts w:asciiTheme="minorHAnsi" w:hAnsiTheme="minorHAnsi"/>
          <w:sz w:val="24"/>
          <w:szCs w:val="24"/>
        </w:rPr>
        <w:t>marcador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papéis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sociais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</w:rPr>
        <w:t>sexuais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FC572D">
        <w:rPr>
          <w:rFonts w:asciiTheme="minorHAnsi" w:hAnsiTheme="minorHAnsi"/>
          <w:sz w:val="24"/>
          <w:szCs w:val="24"/>
        </w:rPr>
        <w:t>Cliffe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2017), </w:t>
      </w:r>
      <w:proofErr w:type="spellStart"/>
      <w:r w:rsidRPr="00FC572D">
        <w:rPr>
          <w:rFonts w:asciiTheme="minorHAnsi" w:hAnsiTheme="minorHAnsi"/>
          <w:sz w:val="24"/>
          <w:szCs w:val="24"/>
        </w:rPr>
        <w:t>arquivo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visual de </w:t>
      </w:r>
      <w:proofErr w:type="spellStart"/>
      <w:r w:rsidRPr="00FC572D">
        <w:rPr>
          <w:rFonts w:asciiTheme="minorHAnsi" w:hAnsiTheme="minorHAnsi"/>
          <w:sz w:val="24"/>
          <w:szCs w:val="24"/>
        </w:rPr>
        <w:t>acontecimentos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políticos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com </w:t>
      </w:r>
      <w:proofErr w:type="spellStart"/>
      <w:r w:rsidRPr="00FC572D">
        <w:rPr>
          <w:rFonts w:asciiTheme="minorHAnsi" w:hAnsiTheme="minorHAnsi"/>
          <w:sz w:val="24"/>
          <w:szCs w:val="24"/>
        </w:rPr>
        <w:t>estampas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militares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(Dower, 2012) e </w:t>
      </w:r>
      <w:proofErr w:type="spellStart"/>
      <w:r w:rsidRPr="00FC572D">
        <w:rPr>
          <w:rFonts w:asciiTheme="minorHAnsi" w:hAnsiTheme="minorHAnsi"/>
          <w:sz w:val="24"/>
          <w:szCs w:val="24"/>
        </w:rPr>
        <w:t>transmissor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ensinamentos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budistas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(</w:t>
      </w:r>
      <w:r w:rsidRPr="00FC572D">
        <w:rPr>
          <w:rFonts w:asciiTheme="minorHAnsi" w:hAnsiTheme="minorHAnsi"/>
          <w:i/>
          <w:iCs/>
          <w:sz w:val="24"/>
          <w:szCs w:val="24"/>
        </w:rPr>
        <w:t>Kyoto National Museum</w:t>
      </w:r>
      <w:r w:rsidRPr="00FC572D">
        <w:rPr>
          <w:rFonts w:asciiTheme="minorHAnsi" w:hAnsiTheme="minorHAnsi"/>
          <w:sz w:val="24"/>
          <w:szCs w:val="24"/>
        </w:rPr>
        <w:t xml:space="preserve"> 2010). </w:t>
      </w:r>
    </w:p>
    <w:p w14:paraId="75D6AE22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FC572D">
        <w:rPr>
          <w:rFonts w:asciiTheme="minorHAnsi" w:hAnsiTheme="minorHAnsi"/>
          <w:sz w:val="24"/>
          <w:szCs w:val="24"/>
        </w:rPr>
        <w:t>Além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FC572D">
        <w:rPr>
          <w:rFonts w:asciiTheme="minorHAnsi" w:hAnsiTheme="minorHAnsi"/>
          <w:sz w:val="24"/>
          <w:szCs w:val="24"/>
        </w:rPr>
        <w:t>extensa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bibliografia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disponível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serão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apresentados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experimentos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fabulatórios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como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FC572D">
        <w:rPr>
          <w:rFonts w:asciiTheme="minorHAnsi" w:hAnsiTheme="minorHAnsi"/>
          <w:sz w:val="24"/>
          <w:szCs w:val="24"/>
        </w:rPr>
        <w:t>desfile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FC572D">
        <w:rPr>
          <w:rFonts w:asciiTheme="minorHAnsi" w:hAnsiTheme="minorHAnsi"/>
          <w:sz w:val="24"/>
          <w:szCs w:val="24"/>
        </w:rPr>
        <w:t>coleção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Fernanda Yamamoto, que </w:t>
      </w:r>
      <w:proofErr w:type="spellStart"/>
      <w:r w:rsidRPr="00FC572D">
        <w:rPr>
          <w:rFonts w:asciiTheme="minorHAnsi" w:hAnsiTheme="minorHAnsi"/>
          <w:sz w:val="24"/>
          <w:szCs w:val="24"/>
        </w:rPr>
        <w:t>concebeu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quimonos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C572D">
        <w:rPr>
          <w:rFonts w:asciiTheme="minorHAnsi" w:hAnsiTheme="minorHAnsi"/>
          <w:sz w:val="24"/>
          <w:szCs w:val="24"/>
        </w:rPr>
        <w:t>partir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texturas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</w:rPr>
        <w:t>pigmentos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criados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na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Comunidade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Yuba em São Paulo; workshops com o designer Iwamoto </w:t>
      </w:r>
      <w:proofErr w:type="spellStart"/>
      <w:r w:rsidRPr="00FC572D">
        <w:rPr>
          <w:rFonts w:asciiTheme="minorHAnsi" w:hAnsiTheme="minorHAnsi"/>
          <w:sz w:val="24"/>
          <w:szCs w:val="24"/>
        </w:rPr>
        <w:t>Kisaburo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que tem </w:t>
      </w:r>
      <w:proofErr w:type="spellStart"/>
      <w:r w:rsidRPr="00FC572D">
        <w:rPr>
          <w:rFonts w:asciiTheme="minorHAnsi" w:hAnsiTheme="minorHAnsi"/>
          <w:sz w:val="24"/>
          <w:szCs w:val="24"/>
        </w:rPr>
        <w:t>buscado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quebrar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fronteiras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entre </w:t>
      </w:r>
      <w:proofErr w:type="spellStart"/>
      <w:r w:rsidRPr="00FC572D">
        <w:rPr>
          <w:rFonts w:asciiTheme="minorHAnsi" w:hAnsiTheme="minorHAnsi"/>
          <w:sz w:val="24"/>
          <w:szCs w:val="24"/>
        </w:rPr>
        <w:t>Japão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C572D">
        <w:rPr>
          <w:rFonts w:asciiTheme="minorHAnsi" w:hAnsiTheme="minorHAnsi"/>
          <w:sz w:val="24"/>
          <w:szCs w:val="24"/>
        </w:rPr>
        <w:t>Ocidente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C572D">
        <w:rPr>
          <w:rFonts w:asciiTheme="minorHAnsi" w:hAnsiTheme="minorHAnsi"/>
          <w:sz w:val="24"/>
          <w:szCs w:val="24"/>
        </w:rPr>
        <w:t>inventando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lastRenderedPageBreak/>
        <w:t>transgeneridades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; e </w:t>
      </w:r>
      <w:proofErr w:type="spellStart"/>
      <w:r w:rsidRPr="00FC572D">
        <w:rPr>
          <w:rFonts w:asciiTheme="minorHAnsi" w:hAnsiTheme="minorHAnsi"/>
          <w:sz w:val="24"/>
          <w:szCs w:val="24"/>
        </w:rPr>
        <w:t>experimentos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C572D">
        <w:rPr>
          <w:rFonts w:asciiTheme="minorHAnsi" w:hAnsiTheme="minorHAnsi"/>
          <w:sz w:val="24"/>
          <w:szCs w:val="24"/>
        </w:rPr>
        <w:t>estilistas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FC572D">
        <w:rPr>
          <w:rFonts w:asciiTheme="minorHAnsi" w:hAnsiTheme="minorHAnsi"/>
          <w:sz w:val="24"/>
          <w:szCs w:val="24"/>
        </w:rPr>
        <w:t>continente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Africano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da </w:t>
      </w:r>
      <w:proofErr w:type="spellStart"/>
      <w:r w:rsidRPr="00FC572D">
        <w:rPr>
          <w:rFonts w:asciiTheme="minorHAnsi" w:hAnsiTheme="minorHAnsi"/>
          <w:sz w:val="24"/>
          <w:szCs w:val="24"/>
        </w:rPr>
        <w:t>Índia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. O </w:t>
      </w:r>
      <w:proofErr w:type="spellStart"/>
      <w:r w:rsidRPr="00FC572D">
        <w:rPr>
          <w:rFonts w:asciiTheme="minorHAnsi" w:hAnsiTheme="minorHAnsi"/>
          <w:sz w:val="24"/>
          <w:szCs w:val="24"/>
        </w:rPr>
        <w:t>curso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será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ricamente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ilustrado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por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exemplos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de cinema, </w:t>
      </w:r>
      <w:proofErr w:type="spellStart"/>
      <w:r w:rsidRPr="00FC572D">
        <w:rPr>
          <w:rFonts w:asciiTheme="minorHAnsi" w:hAnsiTheme="minorHAnsi"/>
          <w:sz w:val="24"/>
          <w:szCs w:val="24"/>
        </w:rPr>
        <w:t>fotografias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e performances </w:t>
      </w:r>
      <w:proofErr w:type="spellStart"/>
      <w:r w:rsidRPr="00FC572D">
        <w:rPr>
          <w:rFonts w:asciiTheme="minorHAnsi" w:hAnsiTheme="minorHAnsi"/>
          <w:sz w:val="24"/>
          <w:szCs w:val="24"/>
        </w:rPr>
        <w:t>audiovisuais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.  </w:t>
      </w:r>
    </w:p>
    <w:p w14:paraId="47E33574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  <w:r w:rsidRPr="00FC572D">
        <w:rPr>
          <w:rFonts w:asciiTheme="minorHAnsi" w:hAnsiTheme="minorHAnsi"/>
          <w:sz w:val="24"/>
          <w:szCs w:val="24"/>
        </w:rPr>
        <w:t xml:space="preserve"> </w:t>
      </w:r>
    </w:p>
    <w:p w14:paraId="72867A94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FC572D">
        <w:rPr>
          <w:rFonts w:asciiTheme="minorHAnsi" w:hAnsiTheme="minorHAnsi"/>
          <w:sz w:val="24"/>
          <w:szCs w:val="24"/>
        </w:rPr>
        <w:t>Referências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bibliográficas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iniciais</w:t>
      </w:r>
      <w:proofErr w:type="spellEnd"/>
    </w:p>
    <w:p w14:paraId="2C197EFF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</w:p>
    <w:p w14:paraId="6929C098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FC572D">
        <w:rPr>
          <w:rFonts w:asciiTheme="minorHAnsi" w:hAnsiTheme="minorHAnsi"/>
          <w:sz w:val="24"/>
          <w:szCs w:val="24"/>
        </w:rPr>
        <w:t>Ariyoshi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Sawako </w:t>
      </w:r>
      <w:r w:rsidRPr="00FC572D">
        <w:rPr>
          <w:rFonts w:asciiTheme="minorHAnsi" w:hAnsiTheme="minorHAnsi"/>
          <w:i/>
          <w:iCs/>
          <w:sz w:val="24"/>
          <w:szCs w:val="24"/>
        </w:rPr>
        <w:t>Kabuki Dancer</w:t>
      </w:r>
      <w:r w:rsidRPr="00FC572D">
        <w:rPr>
          <w:rFonts w:asciiTheme="minorHAnsi" w:hAnsiTheme="minorHAnsi"/>
          <w:sz w:val="24"/>
          <w:szCs w:val="24"/>
        </w:rPr>
        <w:t xml:space="preserve">, </w:t>
      </w:r>
      <w:r w:rsidRPr="00FC572D">
        <w:rPr>
          <w:rFonts w:asciiTheme="minorHAnsi" w:hAnsiTheme="minorHAnsi"/>
          <w:i/>
          <w:iCs/>
          <w:sz w:val="24"/>
          <w:szCs w:val="24"/>
        </w:rPr>
        <w:t>a novel of the woman who founded kabuki</w:t>
      </w:r>
      <w:r w:rsidRPr="00FC572D">
        <w:rPr>
          <w:rFonts w:asciiTheme="minorHAnsi" w:hAnsiTheme="minorHAnsi"/>
          <w:sz w:val="24"/>
          <w:szCs w:val="24"/>
        </w:rPr>
        <w:t>, trans. James Brandon. Kodansha International, 1972.</w:t>
      </w:r>
    </w:p>
    <w:p w14:paraId="01CE7DC2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FC572D">
        <w:rPr>
          <w:rFonts w:asciiTheme="minorHAnsi" w:hAnsiTheme="minorHAnsi"/>
          <w:sz w:val="24"/>
          <w:szCs w:val="24"/>
        </w:rPr>
        <w:t>Cliffe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Sheila </w:t>
      </w:r>
      <w:proofErr w:type="gramStart"/>
      <w:r w:rsidRPr="00FC572D">
        <w:rPr>
          <w:rFonts w:asciiTheme="minorHAnsi" w:hAnsiTheme="minorHAnsi"/>
          <w:i/>
          <w:iCs/>
          <w:sz w:val="24"/>
          <w:szCs w:val="24"/>
        </w:rPr>
        <w:t>The</w:t>
      </w:r>
      <w:proofErr w:type="gramEnd"/>
      <w:r w:rsidRPr="00FC572D">
        <w:rPr>
          <w:rFonts w:asciiTheme="minorHAnsi" w:hAnsiTheme="minorHAnsi"/>
          <w:i/>
          <w:iCs/>
          <w:sz w:val="24"/>
          <w:szCs w:val="24"/>
        </w:rPr>
        <w:t xml:space="preserve"> Social Life of Kimono. </w:t>
      </w:r>
      <w:r w:rsidRPr="00FC572D">
        <w:rPr>
          <w:rFonts w:asciiTheme="minorHAnsi" w:hAnsiTheme="minorHAnsi"/>
          <w:sz w:val="24"/>
          <w:szCs w:val="24"/>
        </w:rPr>
        <w:t>Bloomsbury Academic, 2017</w:t>
      </w:r>
    </w:p>
    <w:p w14:paraId="69BB3C96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  <w:r w:rsidRPr="00FC572D">
        <w:rPr>
          <w:rFonts w:asciiTheme="minorHAnsi" w:hAnsiTheme="minorHAnsi"/>
          <w:sz w:val="24"/>
          <w:szCs w:val="24"/>
        </w:rPr>
        <w:t xml:space="preserve">Dower, John </w:t>
      </w:r>
      <w:proofErr w:type="gramStart"/>
      <w:r w:rsidRPr="00FC572D">
        <w:rPr>
          <w:rFonts w:asciiTheme="minorHAnsi" w:hAnsiTheme="minorHAnsi"/>
          <w:sz w:val="24"/>
          <w:szCs w:val="24"/>
        </w:rPr>
        <w:t>et</w:t>
      </w:r>
      <w:proofErr w:type="gramEnd"/>
      <w:r w:rsidRPr="00FC57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sz w:val="24"/>
          <w:szCs w:val="24"/>
        </w:rPr>
        <w:t>alii</w:t>
      </w:r>
      <w:proofErr w:type="spellEnd"/>
      <w:r w:rsidRPr="00FC572D">
        <w:rPr>
          <w:rFonts w:asciiTheme="minorHAnsi" w:hAnsiTheme="minorHAnsi"/>
          <w:i/>
          <w:iCs/>
          <w:sz w:val="24"/>
          <w:szCs w:val="24"/>
        </w:rPr>
        <w:t xml:space="preserve"> The Brittle Decade, Visualizing Japan in the 1930s. </w:t>
      </w:r>
      <w:r w:rsidRPr="00FC572D">
        <w:rPr>
          <w:rFonts w:asciiTheme="minorHAnsi" w:hAnsiTheme="minorHAnsi"/>
          <w:sz w:val="24"/>
          <w:szCs w:val="24"/>
        </w:rPr>
        <w:t>Boston: MFA, 2012.</w:t>
      </w:r>
    </w:p>
    <w:p w14:paraId="4F1040C7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  <w:r w:rsidRPr="00FC572D">
        <w:rPr>
          <w:rFonts w:asciiTheme="minorHAnsi" w:hAnsiTheme="minorHAnsi"/>
          <w:sz w:val="24"/>
          <w:szCs w:val="24"/>
        </w:rPr>
        <w:t xml:space="preserve">Greiner C. e Lucile </w:t>
      </w:r>
      <w:proofErr w:type="spellStart"/>
      <w:r w:rsidRPr="00FC572D">
        <w:rPr>
          <w:rFonts w:asciiTheme="minorHAnsi" w:hAnsiTheme="minorHAnsi"/>
          <w:sz w:val="24"/>
          <w:szCs w:val="24"/>
        </w:rPr>
        <w:t>Druet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 (</w:t>
      </w:r>
      <w:proofErr w:type="spellStart"/>
      <w:proofErr w:type="gramStart"/>
      <w:r w:rsidRPr="00FC572D">
        <w:rPr>
          <w:rFonts w:asciiTheme="minorHAnsi" w:hAnsiTheme="minorHAnsi"/>
          <w:sz w:val="24"/>
          <w:szCs w:val="24"/>
        </w:rPr>
        <w:t>ed</w:t>
      </w:r>
      <w:proofErr w:type="spellEnd"/>
      <w:proofErr w:type="gramEnd"/>
      <w:r w:rsidRPr="00FC572D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FC572D">
        <w:rPr>
          <w:rFonts w:asciiTheme="minorHAnsi" w:hAnsiTheme="minorHAnsi"/>
          <w:i/>
          <w:iCs/>
          <w:sz w:val="24"/>
          <w:szCs w:val="24"/>
        </w:rPr>
        <w:t>Moda</w:t>
      </w:r>
      <w:proofErr w:type="spellEnd"/>
      <w:r w:rsidRPr="00FC572D">
        <w:rPr>
          <w:rFonts w:asciiTheme="minorHAnsi" w:hAnsiTheme="minorHAnsi"/>
          <w:i/>
          <w:iCs/>
          <w:sz w:val="24"/>
          <w:szCs w:val="24"/>
        </w:rPr>
        <w:t xml:space="preserve"> e </w:t>
      </w:r>
      <w:proofErr w:type="spellStart"/>
      <w:r w:rsidRPr="00FC572D">
        <w:rPr>
          <w:rFonts w:asciiTheme="minorHAnsi" w:hAnsiTheme="minorHAnsi"/>
          <w:i/>
          <w:iCs/>
          <w:sz w:val="24"/>
          <w:szCs w:val="24"/>
        </w:rPr>
        <w:t>Novos</w:t>
      </w:r>
      <w:proofErr w:type="spellEnd"/>
      <w:r w:rsidRPr="00FC572D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FC572D">
        <w:rPr>
          <w:rFonts w:asciiTheme="minorHAnsi" w:hAnsiTheme="minorHAnsi"/>
          <w:i/>
          <w:iCs/>
          <w:sz w:val="24"/>
          <w:szCs w:val="24"/>
        </w:rPr>
        <w:t>Orientalismos</w:t>
      </w:r>
      <w:proofErr w:type="spellEnd"/>
      <w:r w:rsidRPr="00FC572D">
        <w:rPr>
          <w:rFonts w:asciiTheme="minorHAnsi" w:hAnsiTheme="minorHAnsi"/>
          <w:sz w:val="24"/>
          <w:szCs w:val="24"/>
        </w:rPr>
        <w:t xml:space="preserve">, 2023. </w:t>
      </w:r>
      <w:hyperlink r:id="rId8" w:history="1">
        <w:r w:rsidRPr="00FC572D">
          <w:rPr>
            <w:rStyle w:val="Hyperlink"/>
            <w:rFonts w:asciiTheme="minorHAnsi" w:hAnsiTheme="minorHAnsi"/>
            <w:sz w:val="24"/>
            <w:szCs w:val="24"/>
          </w:rPr>
          <w:t>https://dobras.emnuvens.com.br/dobras</w:t>
        </w:r>
      </w:hyperlink>
    </w:p>
    <w:p w14:paraId="3D91ED8E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</w:p>
    <w:p w14:paraId="22534391" w14:textId="77777777" w:rsidR="00F635F7" w:rsidRPr="00FC572D" w:rsidRDefault="00F635F7" w:rsidP="00FC572D">
      <w:pPr>
        <w:jc w:val="both"/>
        <w:rPr>
          <w:rFonts w:asciiTheme="minorHAnsi" w:hAnsiTheme="minorHAnsi"/>
          <w:i/>
          <w:iCs/>
          <w:sz w:val="24"/>
          <w:szCs w:val="24"/>
        </w:rPr>
      </w:pPr>
      <w:r w:rsidRPr="00FC572D">
        <w:rPr>
          <w:rFonts w:asciiTheme="minorHAnsi" w:hAnsiTheme="minorHAnsi"/>
          <w:sz w:val="24"/>
          <w:szCs w:val="24"/>
        </w:rPr>
        <w:t xml:space="preserve">Jeff, Leonard. </w:t>
      </w:r>
      <w:r w:rsidRPr="00FC572D">
        <w:rPr>
          <w:rFonts w:asciiTheme="minorHAnsi" w:hAnsiTheme="minorHAnsi"/>
          <w:i/>
          <w:iCs/>
          <w:sz w:val="24"/>
          <w:szCs w:val="24"/>
        </w:rPr>
        <w:t xml:space="preserve">The Dame in the Kimono. </w:t>
      </w:r>
      <w:r w:rsidRPr="00FC572D">
        <w:rPr>
          <w:rFonts w:asciiTheme="minorHAnsi" w:hAnsiTheme="minorHAnsi"/>
          <w:sz w:val="24"/>
          <w:szCs w:val="24"/>
        </w:rPr>
        <w:t>The University Press of Kentucky, 2001</w:t>
      </w:r>
    </w:p>
    <w:p w14:paraId="6F53E97D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  <w:r w:rsidRPr="00FC572D">
        <w:rPr>
          <w:rFonts w:asciiTheme="minorHAnsi" w:hAnsiTheme="minorHAnsi"/>
          <w:sz w:val="24"/>
          <w:szCs w:val="24"/>
        </w:rPr>
        <w:t xml:space="preserve">Kyoto National Museum </w:t>
      </w:r>
      <w:r w:rsidRPr="00FC572D">
        <w:rPr>
          <w:rFonts w:asciiTheme="minorHAnsi" w:hAnsiTheme="minorHAnsi"/>
          <w:i/>
          <w:iCs/>
          <w:sz w:val="24"/>
          <w:szCs w:val="24"/>
        </w:rPr>
        <w:t xml:space="preserve">Exhibition Transmitting Robes, Linking Mind the World of Buddhist </w:t>
      </w:r>
      <w:proofErr w:type="spellStart"/>
      <w:r w:rsidRPr="00FC572D">
        <w:rPr>
          <w:rFonts w:asciiTheme="minorHAnsi" w:hAnsiTheme="minorHAnsi"/>
          <w:i/>
          <w:iCs/>
          <w:sz w:val="24"/>
          <w:szCs w:val="24"/>
        </w:rPr>
        <w:t>Kasaya</w:t>
      </w:r>
      <w:proofErr w:type="spellEnd"/>
      <w:r w:rsidRPr="00FC572D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FC572D">
        <w:rPr>
          <w:rFonts w:asciiTheme="minorHAnsi" w:hAnsiTheme="minorHAnsi"/>
          <w:sz w:val="24"/>
          <w:szCs w:val="24"/>
        </w:rPr>
        <w:t>2010.</w:t>
      </w:r>
    </w:p>
    <w:p w14:paraId="01315C1F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  <w:r w:rsidRPr="00FC572D">
        <w:rPr>
          <w:rFonts w:asciiTheme="minorHAnsi" w:hAnsiTheme="minorHAnsi"/>
          <w:sz w:val="24"/>
          <w:szCs w:val="24"/>
        </w:rPr>
        <w:t xml:space="preserve">Sears, Clare </w:t>
      </w:r>
      <w:r w:rsidRPr="00FC572D">
        <w:rPr>
          <w:rFonts w:asciiTheme="minorHAnsi" w:hAnsiTheme="minorHAnsi"/>
          <w:i/>
          <w:iCs/>
          <w:sz w:val="24"/>
          <w:szCs w:val="24"/>
        </w:rPr>
        <w:t>Arresting Dress</w:t>
      </w:r>
      <w:r w:rsidRPr="00FC572D">
        <w:rPr>
          <w:rFonts w:asciiTheme="minorHAnsi" w:hAnsiTheme="minorHAnsi"/>
          <w:sz w:val="24"/>
          <w:szCs w:val="24"/>
        </w:rPr>
        <w:t>. San Francisco: Duke University Press, 2015.</w:t>
      </w:r>
    </w:p>
    <w:p w14:paraId="5DA7C08A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  <w:r w:rsidRPr="00FC572D">
        <w:rPr>
          <w:rFonts w:asciiTheme="minorHAnsi" w:hAnsiTheme="minorHAnsi"/>
          <w:sz w:val="24"/>
          <w:szCs w:val="24"/>
        </w:rPr>
        <w:t xml:space="preserve">Yamamoto, Fernanda </w:t>
      </w:r>
      <w:hyperlink r:id="rId9" w:history="1">
        <w:r w:rsidRPr="00FC572D">
          <w:rPr>
            <w:rStyle w:val="Hyperlink"/>
            <w:rFonts w:asciiTheme="minorHAnsi" w:hAnsiTheme="minorHAnsi"/>
            <w:sz w:val="24"/>
            <w:szCs w:val="24"/>
          </w:rPr>
          <w:t>https://www.fernandayamamoto.com.br/m/blog/62509f674c9dba251a0a4e0d/linha-quimono</w:t>
        </w:r>
      </w:hyperlink>
    </w:p>
    <w:p w14:paraId="07925F94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</w:p>
    <w:p w14:paraId="15696FDC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</w:p>
    <w:p w14:paraId="08F4FC27" w14:textId="77777777" w:rsidR="00F635F7" w:rsidRPr="00FC572D" w:rsidRDefault="00F635F7" w:rsidP="00FC572D">
      <w:pPr>
        <w:jc w:val="both"/>
        <w:rPr>
          <w:rFonts w:asciiTheme="minorHAnsi" w:hAnsiTheme="minorHAnsi"/>
          <w:sz w:val="24"/>
          <w:szCs w:val="24"/>
        </w:rPr>
      </w:pPr>
    </w:p>
    <w:p w14:paraId="25CAA366" w14:textId="4C0A332A" w:rsidR="00CD6C9D" w:rsidRPr="00123435" w:rsidRDefault="00CD6C9D" w:rsidP="00F635F7">
      <w:pPr>
        <w:pStyle w:val="Ttulo"/>
        <w:spacing w:after="120"/>
        <w:jc w:val="both"/>
        <w:rPr>
          <w:sz w:val="22"/>
          <w:szCs w:val="22"/>
        </w:rPr>
      </w:pPr>
    </w:p>
    <w:sectPr w:rsidR="00CD6C9D" w:rsidRPr="00123435" w:rsidSect="00B80A15">
      <w:headerReference w:type="even" r:id="rId10"/>
      <w:headerReference w:type="default" r:id="rId11"/>
      <w:headerReference w:type="first" r:id="rId12"/>
      <w:footnotePr>
        <w:pos w:val="sectEnd"/>
      </w:footnotePr>
      <w:endnotePr>
        <w:numFmt w:val="decimal"/>
        <w:numStart w:val="0"/>
      </w:endnotePr>
      <w:pgSz w:w="11909" w:h="16834" w:code="9"/>
      <w:pgMar w:top="1701" w:right="1418" w:bottom="170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E7638" w14:textId="77777777" w:rsidR="007E3ADA" w:rsidRDefault="007E3ADA">
      <w:r>
        <w:separator/>
      </w:r>
    </w:p>
  </w:endnote>
  <w:endnote w:type="continuationSeparator" w:id="0">
    <w:p w14:paraId="2CE5BBF6" w14:textId="77777777" w:rsidR="007E3ADA" w:rsidRDefault="007E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6C780" w14:textId="77777777" w:rsidR="007E3ADA" w:rsidRDefault="007E3ADA">
      <w:r>
        <w:separator/>
      </w:r>
    </w:p>
  </w:footnote>
  <w:footnote w:type="continuationSeparator" w:id="0">
    <w:p w14:paraId="4D943E49" w14:textId="77777777" w:rsidR="007E3ADA" w:rsidRDefault="007E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FDA4" w14:textId="77777777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07F1664E" w14:textId="77777777"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F694" w14:textId="0367C52D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470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115891" w14:textId="77777777"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999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1BA65C71" wp14:editId="58350ED4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7CC58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0686ADB4" wp14:editId="77C2838A">
          <wp:simplePos x="0" y="0"/>
          <wp:positionH relativeFrom="column">
            <wp:posOffset>3945255</wp:posOffset>
          </wp:positionH>
          <wp:positionV relativeFrom="paragraph">
            <wp:posOffset>142875</wp:posOffset>
          </wp:positionV>
          <wp:extent cx="2056130" cy="532130"/>
          <wp:effectExtent l="0" t="0" r="1270" b="127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3D08" w14:textId="77777777"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14:paraId="05ED5FC9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PONTIFÍCIA UNIVERSIDADE CATÓLICA DE SÃO PAULO </w:t>
    </w:r>
  </w:p>
  <w:p w14:paraId="7E804981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Pós-Graduação </w:t>
    </w:r>
    <w:r>
      <w:rPr>
        <w:i/>
        <w:sz w:val="22"/>
        <w:lang w:val="pt-BR"/>
      </w:rPr>
      <w:t>Stricto Sensu</w:t>
    </w:r>
  </w:p>
  <w:p w14:paraId="1A90CF81" w14:textId="77777777"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2907"/>
    <w:multiLevelType w:val="hybridMultilevel"/>
    <w:tmpl w:val="C4A0A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C"/>
    <w:rsid w:val="000011B9"/>
    <w:rsid w:val="00001E2F"/>
    <w:rsid w:val="0000209E"/>
    <w:rsid w:val="0000296B"/>
    <w:rsid w:val="00003C59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0B9A"/>
    <w:rsid w:val="00021B7A"/>
    <w:rsid w:val="000221D0"/>
    <w:rsid w:val="00022AB5"/>
    <w:rsid w:val="00030BA9"/>
    <w:rsid w:val="000319D4"/>
    <w:rsid w:val="000323F8"/>
    <w:rsid w:val="00032973"/>
    <w:rsid w:val="00032EEA"/>
    <w:rsid w:val="000335BB"/>
    <w:rsid w:val="000340FC"/>
    <w:rsid w:val="00034DB0"/>
    <w:rsid w:val="000353BF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2EE4"/>
    <w:rsid w:val="00054A1E"/>
    <w:rsid w:val="0005510D"/>
    <w:rsid w:val="0005606D"/>
    <w:rsid w:val="0006034B"/>
    <w:rsid w:val="000605A1"/>
    <w:rsid w:val="000631A6"/>
    <w:rsid w:val="0006351F"/>
    <w:rsid w:val="00063C53"/>
    <w:rsid w:val="000645C9"/>
    <w:rsid w:val="00065B3A"/>
    <w:rsid w:val="000661D2"/>
    <w:rsid w:val="000663B5"/>
    <w:rsid w:val="00066D15"/>
    <w:rsid w:val="00071BC6"/>
    <w:rsid w:val="00071CBA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87090"/>
    <w:rsid w:val="0008725A"/>
    <w:rsid w:val="00091414"/>
    <w:rsid w:val="00091418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B9"/>
    <w:rsid w:val="000A3DFE"/>
    <w:rsid w:val="000A4A94"/>
    <w:rsid w:val="000A5896"/>
    <w:rsid w:val="000A59C6"/>
    <w:rsid w:val="000A676D"/>
    <w:rsid w:val="000A6AF3"/>
    <w:rsid w:val="000A7074"/>
    <w:rsid w:val="000A746B"/>
    <w:rsid w:val="000B0C04"/>
    <w:rsid w:val="000B2C8C"/>
    <w:rsid w:val="000B4045"/>
    <w:rsid w:val="000B50BE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C16"/>
    <w:rsid w:val="000E5D2B"/>
    <w:rsid w:val="000E5F6F"/>
    <w:rsid w:val="000F0740"/>
    <w:rsid w:val="000F123E"/>
    <w:rsid w:val="000F213C"/>
    <w:rsid w:val="000F346B"/>
    <w:rsid w:val="000F5401"/>
    <w:rsid w:val="000F55AD"/>
    <w:rsid w:val="001006A2"/>
    <w:rsid w:val="00100BE7"/>
    <w:rsid w:val="00102CD2"/>
    <w:rsid w:val="001042BB"/>
    <w:rsid w:val="00104AA1"/>
    <w:rsid w:val="00104EFC"/>
    <w:rsid w:val="001055C2"/>
    <w:rsid w:val="00105A62"/>
    <w:rsid w:val="00106615"/>
    <w:rsid w:val="00107619"/>
    <w:rsid w:val="001100F9"/>
    <w:rsid w:val="00110DE1"/>
    <w:rsid w:val="00113030"/>
    <w:rsid w:val="00113B81"/>
    <w:rsid w:val="001148FA"/>
    <w:rsid w:val="00115EB5"/>
    <w:rsid w:val="00116BAD"/>
    <w:rsid w:val="00116ECD"/>
    <w:rsid w:val="00117672"/>
    <w:rsid w:val="00117D6E"/>
    <w:rsid w:val="00117F4E"/>
    <w:rsid w:val="0012037F"/>
    <w:rsid w:val="001205A7"/>
    <w:rsid w:val="00120B34"/>
    <w:rsid w:val="00121A9C"/>
    <w:rsid w:val="00121D92"/>
    <w:rsid w:val="0012221D"/>
    <w:rsid w:val="00123435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1C26"/>
    <w:rsid w:val="00143004"/>
    <w:rsid w:val="0014312A"/>
    <w:rsid w:val="001436DC"/>
    <w:rsid w:val="00144642"/>
    <w:rsid w:val="0014495F"/>
    <w:rsid w:val="00145FD4"/>
    <w:rsid w:val="00146134"/>
    <w:rsid w:val="001467FD"/>
    <w:rsid w:val="0014756C"/>
    <w:rsid w:val="0015097B"/>
    <w:rsid w:val="00152EDE"/>
    <w:rsid w:val="0015303E"/>
    <w:rsid w:val="001530E3"/>
    <w:rsid w:val="0015374D"/>
    <w:rsid w:val="001543A4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67BE7"/>
    <w:rsid w:val="00170DC2"/>
    <w:rsid w:val="001714E0"/>
    <w:rsid w:val="00172337"/>
    <w:rsid w:val="00173FC0"/>
    <w:rsid w:val="001752B0"/>
    <w:rsid w:val="00175611"/>
    <w:rsid w:val="001757F5"/>
    <w:rsid w:val="00176D9D"/>
    <w:rsid w:val="00177CD8"/>
    <w:rsid w:val="00177EF7"/>
    <w:rsid w:val="00181F44"/>
    <w:rsid w:val="001851F9"/>
    <w:rsid w:val="00185923"/>
    <w:rsid w:val="00186054"/>
    <w:rsid w:val="001900A0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537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1912"/>
    <w:rsid w:val="001D22CF"/>
    <w:rsid w:val="001D3AD6"/>
    <w:rsid w:val="001D3EDD"/>
    <w:rsid w:val="001D5896"/>
    <w:rsid w:val="001E086B"/>
    <w:rsid w:val="001E0ED4"/>
    <w:rsid w:val="001E191A"/>
    <w:rsid w:val="001E2202"/>
    <w:rsid w:val="001E2987"/>
    <w:rsid w:val="001E2CBD"/>
    <w:rsid w:val="001E48CF"/>
    <w:rsid w:val="001E4AAB"/>
    <w:rsid w:val="001E5226"/>
    <w:rsid w:val="001E677E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0672"/>
    <w:rsid w:val="002015FF"/>
    <w:rsid w:val="00203D5B"/>
    <w:rsid w:val="00203E87"/>
    <w:rsid w:val="00205B29"/>
    <w:rsid w:val="00205C24"/>
    <w:rsid w:val="00205D10"/>
    <w:rsid w:val="00205F15"/>
    <w:rsid w:val="002066A5"/>
    <w:rsid w:val="00210E7D"/>
    <w:rsid w:val="0021342F"/>
    <w:rsid w:val="00213EDE"/>
    <w:rsid w:val="00216D88"/>
    <w:rsid w:val="002207E4"/>
    <w:rsid w:val="00220927"/>
    <w:rsid w:val="00220A69"/>
    <w:rsid w:val="00223517"/>
    <w:rsid w:val="00227790"/>
    <w:rsid w:val="00230E72"/>
    <w:rsid w:val="00232504"/>
    <w:rsid w:val="00234CD9"/>
    <w:rsid w:val="00236984"/>
    <w:rsid w:val="00236FED"/>
    <w:rsid w:val="00240170"/>
    <w:rsid w:val="0024091A"/>
    <w:rsid w:val="00240E92"/>
    <w:rsid w:val="00241101"/>
    <w:rsid w:val="0024200C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5555"/>
    <w:rsid w:val="002A60AD"/>
    <w:rsid w:val="002A6156"/>
    <w:rsid w:val="002A6197"/>
    <w:rsid w:val="002B11D1"/>
    <w:rsid w:val="002B152E"/>
    <w:rsid w:val="002B45FF"/>
    <w:rsid w:val="002B483D"/>
    <w:rsid w:val="002C108A"/>
    <w:rsid w:val="002C22EC"/>
    <w:rsid w:val="002C2CAD"/>
    <w:rsid w:val="002C4280"/>
    <w:rsid w:val="002C541E"/>
    <w:rsid w:val="002C569D"/>
    <w:rsid w:val="002C599D"/>
    <w:rsid w:val="002C6394"/>
    <w:rsid w:val="002D0CB3"/>
    <w:rsid w:val="002D343D"/>
    <w:rsid w:val="002D3B59"/>
    <w:rsid w:val="002D4CE5"/>
    <w:rsid w:val="002D5C5F"/>
    <w:rsid w:val="002E0FB7"/>
    <w:rsid w:val="002E1359"/>
    <w:rsid w:val="002E1E17"/>
    <w:rsid w:val="002E2E45"/>
    <w:rsid w:val="002E3173"/>
    <w:rsid w:val="002E63B1"/>
    <w:rsid w:val="002E67F9"/>
    <w:rsid w:val="002E7D02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29EF"/>
    <w:rsid w:val="00313869"/>
    <w:rsid w:val="00314F1F"/>
    <w:rsid w:val="003150E3"/>
    <w:rsid w:val="0031590A"/>
    <w:rsid w:val="0032120D"/>
    <w:rsid w:val="00324CE4"/>
    <w:rsid w:val="00325821"/>
    <w:rsid w:val="00325925"/>
    <w:rsid w:val="00326CB7"/>
    <w:rsid w:val="00326E68"/>
    <w:rsid w:val="00327838"/>
    <w:rsid w:val="00327A60"/>
    <w:rsid w:val="00331887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44C4"/>
    <w:rsid w:val="003462FC"/>
    <w:rsid w:val="003465B8"/>
    <w:rsid w:val="003468C2"/>
    <w:rsid w:val="00346B36"/>
    <w:rsid w:val="003474A4"/>
    <w:rsid w:val="00350324"/>
    <w:rsid w:val="00350A6C"/>
    <w:rsid w:val="00350B6E"/>
    <w:rsid w:val="00351027"/>
    <w:rsid w:val="003520E2"/>
    <w:rsid w:val="00355053"/>
    <w:rsid w:val="00357C18"/>
    <w:rsid w:val="00360DC6"/>
    <w:rsid w:val="00361C1F"/>
    <w:rsid w:val="00362BAB"/>
    <w:rsid w:val="00362F94"/>
    <w:rsid w:val="00364323"/>
    <w:rsid w:val="0037226A"/>
    <w:rsid w:val="00372332"/>
    <w:rsid w:val="003732B7"/>
    <w:rsid w:val="003735BB"/>
    <w:rsid w:val="00373857"/>
    <w:rsid w:val="00374ABF"/>
    <w:rsid w:val="00376388"/>
    <w:rsid w:val="00377B2A"/>
    <w:rsid w:val="00377E5B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1CF0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319"/>
    <w:rsid w:val="003B16D3"/>
    <w:rsid w:val="003B1706"/>
    <w:rsid w:val="003B2040"/>
    <w:rsid w:val="003B2695"/>
    <w:rsid w:val="003B2B4E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4C63"/>
    <w:rsid w:val="003E7E98"/>
    <w:rsid w:val="003F1DFD"/>
    <w:rsid w:val="003F305A"/>
    <w:rsid w:val="003F6B65"/>
    <w:rsid w:val="004010FE"/>
    <w:rsid w:val="0040282E"/>
    <w:rsid w:val="00402BA1"/>
    <w:rsid w:val="00402C60"/>
    <w:rsid w:val="00403618"/>
    <w:rsid w:val="00403824"/>
    <w:rsid w:val="00403CA9"/>
    <w:rsid w:val="004043B7"/>
    <w:rsid w:val="00404610"/>
    <w:rsid w:val="004054EE"/>
    <w:rsid w:val="00406674"/>
    <w:rsid w:val="00407598"/>
    <w:rsid w:val="00410E2D"/>
    <w:rsid w:val="0041107B"/>
    <w:rsid w:val="00412F01"/>
    <w:rsid w:val="00413D22"/>
    <w:rsid w:val="004149B3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225"/>
    <w:rsid w:val="00430435"/>
    <w:rsid w:val="00430F1A"/>
    <w:rsid w:val="004310E5"/>
    <w:rsid w:val="00431A78"/>
    <w:rsid w:val="00432EE4"/>
    <w:rsid w:val="00433C18"/>
    <w:rsid w:val="004341E8"/>
    <w:rsid w:val="00434EC2"/>
    <w:rsid w:val="00435993"/>
    <w:rsid w:val="00437CBF"/>
    <w:rsid w:val="00440C79"/>
    <w:rsid w:val="00440EBD"/>
    <w:rsid w:val="00441EAB"/>
    <w:rsid w:val="00443964"/>
    <w:rsid w:val="00444177"/>
    <w:rsid w:val="004446A9"/>
    <w:rsid w:val="00445571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1D2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4A76"/>
    <w:rsid w:val="00485120"/>
    <w:rsid w:val="00486959"/>
    <w:rsid w:val="00486B42"/>
    <w:rsid w:val="00490E59"/>
    <w:rsid w:val="004917D2"/>
    <w:rsid w:val="00492142"/>
    <w:rsid w:val="00494861"/>
    <w:rsid w:val="00494B2B"/>
    <w:rsid w:val="00496D13"/>
    <w:rsid w:val="004975AD"/>
    <w:rsid w:val="004A019C"/>
    <w:rsid w:val="004A0B87"/>
    <w:rsid w:val="004A1AB1"/>
    <w:rsid w:val="004A35D1"/>
    <w:rsid w:val="004A50AF"/>
    <w:rsid w:val="004A6DED"/>
    <w:rsid w:val="004B0041"/>
    <w:rsid w:val="004B1B63"/>
    <w:rsid w:val="004B407F"/>
    <w:rsid w:val="004B52FF"/>
    <w:rsid w:val="004B59FE"/>
    <w:rsid w:val="004B5A32"/>
    <w:rsid w:val="004B5D46"/>
    <w:rsid w:val="004C03A2"/>
    <w:rsid w:val="004C09C4"/>
    <w:rsid w:val="004C1937"/>
    <w:rsid w:val="004C25AF"/>
    <w:rsid w:val="004C37D1"/>
    <w:rsid w:val="004C6A9C"/>
    <w:rsid w:val="004C7A74"/>
    <w:rsid w:val="004D0AB8"/>
    <w:rsid w:val="004D199C"/>
    <w:rsid w:val="004D1BA7"/>
    <w:rsid w:val="004D21F5"/>
    <w:rsid w:val="004D458E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07A07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36F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D38"/>
    <w:rsid w:val="00544F39"/>
    <w:rsid w:val="00546270"/>
    <w:rsid w:val="005465D2"/>
    <w:rsid w:val="005477F0"/>
    <w:rsid w:val="00547837"/>
    <w:rsid w:val="00552104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3D6"/>
    <w:rsid w:val="00571B57"/>
    <w:rsid w:val="00572447"/>
    <w:rsid w:val="005730CC"/>
    <w:rsid w:val="00574C53"/>
    <w:rsid w:val="005752B6"/>
    <w:rsid w:val="005765E0"/>
    <w:rsid w:val="005768B2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2E3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1829"/>
    <w:rsid w:val="005B5DC4"/>
    <w:rsid w:val="005C041D"/>
    <w:rsid w:val="005C07D8"/>
    <w:rsid w:val="005C1DF3"/>
    <w:rsid w:val="005C236D"/>
    <w:rsid w:val="005C282B"/>
    <w:rsid w:val="005C53D8"/>
    <w:rsid w:val="005C5CDC"/>
    <w:rsid w:val="005C6148"/>
    <w:rsid w:val="005C624B"/>
    <w:rsid w:val="005C6D4F"/>
    <w:rsid w:val="005D1ED4"/>
    <w:rsid w:val="005D330C"/>
    <w:rsid w:val="005D362D"/>
    <w:rsid w:val="005D3645"/>
    <w:rsid w:val="005D4B20"/>
    <w:rsid w:val="005D5ED7"/>
    <w:rsid w:val="005D6511"/>
    <w:rsid w:val="005D7FBC"/>
    <w:rsid w:val="005E0A37"/>
    <w:rsid w:val="005E35A4"/>
    <w:rsid w:val="005E6089"/>
    <w:rsid w:val="005E6C24"/>
    <w:rsid w:val="005E6CC8"/>
    <w:rsid w:val="005E7B57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47CE"/>
    <w:rsid w:val="00616E52"/>
    <w:rsid w:val="006178F1"/>
    <w:rsid w:val="00620063"/>
    <w:rsid w:val="0062044D"/>
    <w:rsid w:val="00622567"/>
    <w:rsid w:val="00622E92"/>
    <w:rsid w:val="00624AD1"/>
    <w:rsid w:val="0062746B"/>
    <w:rsid w:val="00634817"/>
    <w:rsid w:val="00635D69"/>
    <w:rsid w:val="00635DED"/>
    <w:rsid w:val="0063600A"/>
    <w:rsid w:val="0063639C"/>
    <w:rsid w:val="006379D8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319"/>
    <w:rsid w:val="00670F13"/>
    <w:rsid w:val="006715CB"/>
    <w:rsid w:val="00672E69"/>
    <w:rsid w:val="00672FBC"/>
    <w:rsid w:val="00673DC8"/>
    <w:rsid w:val="00680776"/>
    <w:rsid w:val="0068153E"/>
    <w:rsid w:val="0068267E"/>
    <w:rsid w:val="00682B3E"/>
    <w:rsid w:val="00683CF0"/>
    <w:rsid w:val="006859E0"/>
    <w:rsid w:val="00685A11"/>
    <w:rsid w:val="00685D14"/>
    <w:rsid w:val="006861EF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0D45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1E0F"/>
    <w:rsid w:val="006E2B58"/>
    <w:rsid w:val="006E5342"/>
    <w:rsid w:val="006E5985"/>
    <w:rsid w:val="006E645C"/>
    <w:rsid w:val="006F16AB"/>
    <w:rsid w:val="006F23D9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29ED"/>
    <w:rsid w:val="00704133"/>
    <w:rsid w:val="00704747"/>
    <w:rsid w:val="00705109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3CAD"/>
    <w:rsid w:val="007247E4"/>
    <w:rsid w:val="0072554D"/>
    <w:rsid w:val="0072669E"/>
    <w:rsid w:val="00726B7A"/>
    <w:rsid w:val="00727015"/>
    <w:rsid w:val="00731B2B"/>
    <w:rsid w:val="00732B04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4E0"/>
    <w:rsid w:val="00752A13"/>
    <w:rsid w:val="00752FF9"/>
    <w:rsid w:val="007539A0"/>
    <w:rsid w:val="00754DAC"/>
    <w:rsid w:val="0075753D"/>
    <w:rsid w:val="00763F3C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201B"/>
    <w:rsid w:val="0077405B"/>
    <w:rsid w:val="0077429D"/>
    <w:rsid w:val="0077503A"/>
    <w:rsid w:val="00777E34"/>
    <w:rsid w:val="00783170"/>
    <w:rsid w:val="00785D38"/>
    <w:rsid w:val="00785E6F"/>
    <w:rsid w:val="007923B8"/>
    <w:rsid w:val="007925DA"/>
    <w:rsid w:val="00792F83"/>
    <w:rsid w:val="00793F60"/>
    <w:rsid w:val="007951C7"/>
    <w:rsid w:val="00796A79"/>
    <w:rsid w:val="00796BDD"/>
    <w:rsid w:val="00797FB5"/>
    <w:rsid w:val="007A19D2"/>
    <w:rsid w:val="007A1DCE"/>
    <w:rsid w:val="007A41EF"/>
    <w:rsid w:val="007B0AA8"/>
    <w:rsid w:val="007B17C0"/>
    <w:rsid w:val="007B1FE7"/>
    <w:rsid w:val="007B2423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431"/>
    <w:rsid w:val="007D3BC2"/>
    <w:rsid w:val="007D4887"/>
    <w:rsid w:val="007D4A86"/>
    <w:rsid w:val="007D7381"/>
    <w:rsid w:val="007E0A22"/>
    <w:rsid w:val="007E0DE1"/>
    <w:rsid w:val="007E1CD0"/>
    <w:rsid w:val="007E2ACF"/>
    <w:rsid w:val="007E3ADA"/>
    <w:rsid w:val="007E68D8"/>
    <w:rsid w:val="007E6B57"/>
    <w:rsid w:val="007F3112"/>
    <w:rsid w:val="007F53BF"/>
    <w:rsid w:val="007F5F82"/>
    <w:rsid w:val="007F69C3"/>
    <w:rsid w:val="008009C9"/>
    <w:rsid w:val="00801217"/>
    <w:rsid w:val="00802460"/>
    <w:rsid w:val="00802A91"/>
    <w:rsid w:val="008043DE"/>
    <w:rsid w:val="00804AA9"/>
    <w:rsid w:val="00805BB0"/>
    <w:rsid w:val="00806027"/>
    <w:rsid w:val="00806460"/>
    <w:rsid w:val="008068B1"/>
    <w:rsid w:val="00806F5A"/>
    <w:rsid w:val="00810808"/>
    <w:rsid w:val="00811233"/>
    <w:rsid w:val="008119F4"/>
    <w:rsid w:val="00813C92"/>
    <w:rsid w:val="00814D73"/>
    <w:rsid w:val="00814FB0"/>
    <w:rsid w:val="00817EF6"/>
    <w:rsid w:val="00821433"/>
    <w:rsid w:val="00821685"/>
    <w:rsid w:val="00824273"/>
    <w:rsid w:val="0082460C"/>
    <w:rsid w:val="00826502"/>
    <w:rsid w:val="008265AD"/>
    <w:rsid w:val="00826629"/>
    <w:rsid w:val="00826D16"/>
    <w:rsid w:val="008276EE"/>
    <w:rsid w:val="00827C3D"/>
    <w:rsid w:val="00827FF8"/>
    <w:rsid w:val="008331BF"/>
    <w:rsid w:val="00835D35"/>
    <w:rsid w:val="00836702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3702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284F"/>
    <w:rsid w:val="00873894"/>
    <w:rsid w:val="00873921"/>
    <w:rsid w:val="00874F8B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9715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570"/>
    <w:rsid w:val="008B6BFB"/>
    <w:rsid w:val="008B70CC"/>
    <w:rsid w:val="008B72E2"/>
    <w:rsid w:val="008C09AD"/>
    <w:rsid w:val="008C1401"/>
    <w:rsid w:val="008C1D6C"/>
    <w:rsid w:val="008C3A43"/>
    <w:rsid w:val="008C4704"/>
    <w:rsid w:val="008C4890"/>
    <w:rsid w:val="008C4B1C"/>
    <w:rsid w:val="008C4C9E"/>
    <w:rsid w:val="008C77A6"/>
    <w:rsid w:val="008D088C"/>
    <w:rsid w:val="008D0934"/>
    <w:rsid w:val="008D0DF2"/>
    <w:rsid w:val="008D393F"/>
    <w:rsid w:val="008D470E"/>
    <w:rsid w:val="008D5B81"/>
    <w:rsid w:val="008D72A5"/>
    <w:rsid w:val="008D7BB4"/>
    <w:rsid w:val="008E01C8"/>
    <w:rsid w:val="008E07DC"/>
    <w:rsid w:val="008E1159"/>
    <w:rsid w:val="008E3B76"/>
    <w:rsid w:val="008E624E"/>
    <w:rsid w:val="008E724C"/>
    <w:rsid w:val="008F0B6C"/>
    <w:rsid w:val="008F2EF7"/>
    <w:rsid w:val="008F3160"/>
    <w:rsid w:val="008F3968"/>
    <w:rsid w:val="008F5644"/>
    <w:rsid w:val="008F7866"/>
    <w:rsid w:val="0090382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0A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1F6C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1105"/>
    <w:rsid w:val="00983039"/>
    <w:rsid w:val="009856F1"/>
    <w:rsid w:val="00991C65"/>
    <w:rsid w:val="00992012"/>
    <w:rsid w:val="00993EB8"/>
    <w:rsid w:val="00994107"/>
    <w:rsid w:val="009A02BF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B6DE7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2E80"/>
    <w:rsid w:val="009F57D1"/>
    <w:rsid w:val="009F6083"/>
    <w:rsid w:val="009F60F6"/>
    <w:rsid w:val="009F7C21"/>
    <w:rsid w:val="00A00297"/>
    <w:rsid w:val="00A017BE"/>
    <w:rsid w:val="00A03E37"/>
    <w:rsid w:val="00A03F5D"/>
    <w:rsid w:val="00A0437D"/>
    <w:rsid w:val="00A0502C"/>
    <w:rsid w:val="00A066D7"/>
    <w:rsid w:val="00A0735C"/>
    <w:rsid w:val="00A115DF"/>
    <w:rsid w:val="00A1190E"/>
    <w:rsid w:val="00A11D66"/>
    <w:rsid w:val="00A12363"/>
    <w:rsid w:val="00A131F9"/>
    <w:rsid w:val="00A14975"/>
    <w:rsid w:val="00A16608"/>
    <w:rsid w:val="00A16B33"/>
    <w:rsid w:val="00A16CF9"/>
    <w:rsid w:val="00A205B6"/>
    <w:rsid w:val="00A20BD2"/>
    <w:rsid w:val="00A21602"/>
    <w:rsid w:val="00A21ED2"/>
    <w:rsid w:val="00A2240A"/>
    <w:rsid w:val="00A240C4"/>
    <w:rsid w:val="00A2426D"/>
    <w:rsid w:val="00A2474F"/>
    <w:rsid w:val="00A25EF6"/>
    <w:rsid w:val="00A25F66"/>
    <w:rsid w:val="00A2719C"/>
    <w:rsid w:val="00A279D4"/>
    <w:rsid w:val="00A30770"/>
    <w:rsid w:val="00A3178F"/>
    <w:rsid w:val="00A31ABD"/>
    <w:rsid w:val="00A33BDE"/>
    <w:rsid w:val="00A33E72"/>
    <w:rsid w:val="00A3652B"/>
    <w:rsid w:val="00A3718E"/>
    <w:rsid w:val="00A379B5"/>
    <w:rsid w:val="00A379BE"/>
    <w:rsid w:val="00A37A46"/>
    <w:rsid w:val="00A40B27"/>
    <w:rsid w:val="00A40BB7"/>
    <w:rsid w:val="00A41363"/>
    <w:rsid w:val="00A45989"/>
    <w:rsid w:val="00A47611"/>
    <w:rsid w:val="00A50DA1"/>
    <w:rsid w:val="00A51F71"/>
    <w:rsid w:val="00A64418"/>
    <w:rsid w:val="00A6546C"/>
    <w:rsid w:val="00A65877"/>
    <w:rsid w:val="00A65BFF"/>
    <w:rsid w:val="00A65E42"/>
    <w:rsid w:val="00A66230"/>
    <w:rsid w:val="00A67F44"/>
    <w:rsid w:val="00A70120"/>
    <w:rsid w:val="00A758E5"/>
    <w:rsid w:val="00A76A96"/>
    <w:rsid w:val="00A76F50"/>
    <w:rsid w:val="00A809E7"/>
    <w:rsid w:val="00A839BA"/>
    <w:rsid w:val="00A85BD8"/>
    <w:rsid w:val="00A92F41"/>
    <w:rsid w:val="00A93500"/>
    <w:rsid w:val="00A9391D"/>
    <w:rsid w:val="00A95220"/>
    <w:rsid w:val="00A960DE"/>
    <w:rsid w:val="00A97023"/>
    <w:rsid w:val="00A97450"/>
    <w:rsid w:val="00AA075C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321"/>
    <w:rsid w:val="00AC46CA"/>
    <w:rsid w:val="00AC6284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AF4D42"/>
    <w:rsid w:val="00AF7DE9"/>
    <w:rsid w:val="00B005CE"/>
    <w:rsid w:val="00B008BA"/>
    <w:rsid w:val="00B00B3D"/>
    <w:rsid w:val="00B011F8"/>
    <w:rsid w:val="00B01F3D"/>
    <w:rsid w:val="00B04968"/>
    <w:rsid w:val="00B05B1B"/>
    <w:rsid w:val="00B063EF"/>
    <w:rsid w:val="00B074E8"/>
    <w:rsid w:val="00B07918"/>
    <w:rsid w:val="00B11054"/>
    <w:rsid w:val="00B11EF5"/>
    <w:rsid w:val="00B1346A"/>
    <w:rsid w:val="00B140FE"/>
    <w:rsid w:val="00B15FF7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1C6D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422"/>
    <w:rsid w:val="00B45B2B"/>
    <w:rsid w:val="00B45FB1"/>
    <w:rsid w:val="00B4610D"/>
    <w:rsid w:val="00B465F0"/>
    <w:rsid w:val="00B46B86"/>
    <w:rsid w:val="00B47B9C"/>
    <w:rsid w:val="00B50A71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452"/>
    <w:rsid w:val="00B64A57"/>
    <w:rsid w:val="00B662EE"/>
    <w:rsid w:val="00B67C01"/>
    <w:rsid w:val="00B71611"/>
    <w:rsid w:val="00B71D00"/>
    <w:rsid w:val="00B72415"/>
    <w:rsid w:val="00B7261C"/>
    <w:rsid w:val="00B73BF5"/>
    <w:rsid w:val="00B7443C"/>
    <w:rsid w:val="00B7524A"/>
    <w:rsid w:val="00B80A15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2CC6"/>
    <w:rsid w:val="00B94330"/>
    <w:rsid w:val="00B94D08"/>
    <w:rsid w:val="00B94F2F"/>
    <w:rsid w:val="00B95C72"/>
    <w:rsid w:val="00B9684F"/>
    <w:rsid w:val="00B97670"/>
    <w:rsid w:val="00BA17B4"/>
    <w:rsid w:val="00BA444B"/>
    <w:rsid w:val="00BA650F"/>
    <w:rsid w:val="00BB0EE2"/>
    <w:rsid w:val="00BB1486"/>
    <w:rsid w:val="00BB1CC0"/>
    <w:rsid w:val="00BB454F"/>
    <w:rsid w:val="00BB4878"/>
    <w:rsid w:val="00BB53D6"/>
    <w:rsid w:val="00BB67FD"/>
    <w:rsid w:val="00BC28B4"/>
    <w:rsid w:val="00BC374F"/>
    <w:rsid w:val="00BC3F84"/>
    <w:rsid w:val="00BC4DA4"/>
    <w:rsid w:val="00BC542C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E75F7"/>
    <w:rsid w:val="00BF27FE"/>
    <w:rsid w:val="00BF4DB4"/>
    <w:rsid w:val="00C00269"/>
    <w:rsid w:val="00C002D8"/>
    <w:rsid w:val="00C008FB"/>
    <w:rsid w:val="00C00A18"/>
    <w:rsid w:val="00C00D8F"/>
    <w:rsid w:val="00C02D15"/>
    <w:rsid w:val="00C0370B"/>
    <w:rsid w:val="00C040CA"/>
    <w:rsid w:val="00C048EE"/>
    <w:rsid w:val="00C060E2"/>
    <w:rsid w:val="00C06D8E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40077"/>
    <w:rsid w:val="00C50CC0"/>
    <w:rsid w:val="00C5265F"/>
    <w:rsid w:val="00C5523D"/>
    <w:rsid w:val="00C55CAE"/>
    <w:rsid w:val="00C56E39"/>
    <w:rsid w:val="00C56EA2"/>
    <w:rsid w:val="00C60EE5"/>
    <w:rsid w:val="00C61451"/>
    <w:rsid w:val="00C631D8"/>
    <w:rsid w:val="00C63507"/>
    <w:rsid w:val="00C70216"/>
    <w:rsid w:val="00C73989"/>
    <w:rsid w:val="00C74A1F"/>
    <w:rsid w:val="00C7502D"/>
    <w:rsid w:val="00C76500"/>
    <w:rsid w:val="00C76ADC"/>
    <w:rsid w:val="00C76FC5"/>
    <w:rsid w:val="00C81C0B"/>
    <w:rsid w:val="00C82DC8"/>
    <w:rsid w:val="00C83285"/>
    <w:rsid w:val="00C8377F"/>
    <w:rsid w:val="00C83EC4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00E3"/>
    <w:rsid w:val="00CA1B88"/>
    <w:rsid w:val="00CA1C10"/>
    <w:rsid w:val="00CA25B7"/>
    <w:rsid w:val="00CA2EDE"/>
    <w:rsid w:val="00CA32A0"/>
    <w:rsid w:val="00CA3AEE"/>
    <w:rsid w:val="00CA424E"/>
    <w:rsid w:val="00CA42C6"/>
    <w:rsid w:val="00CB22CB"/>
    <w:rsid w:val="00CB2402"/>
    <w:rsid w:val="00CB390D"/>
    <w:rsid w:val="00CB511E"/>
    <w:rsid w:val="00CB555A"/>
    <w:rsid w:val="00CB5F99"/>
    <w:rsid w:val="00CB6794"/>
    <w:rsid w:val="00CC06F3"/>
    <w:rsid w:val="00CC4C4F"/>
    <w:rsid w:val="00CC500B"/>
    <w:rsid w:val="00CC701E"/>
    <w:rsid w:val="00CD1717"/>
    <w:rsid w:val="00CD1952"/>
    <w:rsid w:val="00CD38F9"/>
    <w:rsid w:val="00CD4338"/>
    <w:rsid w:val="00CD5110"/>
    <w:rsid w:val="00CD60AD"/>
    <w:rsid w:val="00CD6C9D"/>
    <w:rsid w:val="00CD7892"/>
    <w:rsid w:val="00CE06C6"/>
    <w:rsid w:val="00CE0CD6"/>
    <w:rsid w:val="00CE1823"/>
    <w:rsid w:val="00CE360A"/>
    <w:rsid w:val="00CE3C6C"/>
    <w:rsid w:val="00CE3D75"/>
    <w:rsid w:val="00CE3FA2"/>
    <w:rsid w:val="00CE42FE"/>
    <w:rsid w:val="00CE5056"/>
    <w:rsid w:val="00CE579E"/>
    <w:rsid w:val="00CE5C0D"/>
    <w:rsid w:val="00CE6262"/>
    <w:rsid w:val="00CE6954"/>
    <w:rsid w:val="00CF20A1"/>
    <w:rsid w:val="00CF4747"/>
    <w:rsid w:val="00CF6C2E"/>
    <w:rsid w:val="00D007DE"/>
    <w:rsid w:val="00D01AE1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6318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6AD7"/>
    <w:rsid w:val="00D50691"/>
    <w:rsid w:val="00D50A06"/>
    <w:rsid w:val="00D51A0C"/>
    <w:rsid w:val="00D51ABE"/>
    <w:rsid w:val="00D51AC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3A19"/>
    <w:rsid w:val="00D745A6"/>
    <w:rsid w:val="00D75D8D"/>
    <w:rsid w:val="00D77B9F"/>
    <w:rsid w:val="00D80A51"/>
    <w:rsid w:val="00D827DF"/>
    <w:rsid w:val="00D82920"/>
    <w:rsid w:val="00D83DBC"/>
    <w:rsid w:val="00D849B8"/>
    <w:rsid w:val="00D84DBB"/>
    <w:rsid w:val="00D86B79"/>
    <w:rsid w:val="00D87187"/>
    <w:rsid w:val="00D9089B"/>
    <w:rsid w:val="00D93940"/>
    <w:rsid w:val="00D9402F"/>
    <w:rsid w:val="00D94602"/>
    <w:rsid w:val="00D94AF3"/>
    <w:rsid w:val="00D95727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5205"/>
    <w:rsid w:val="00DA6505"/>
    <w:rsid w:val="00DA71A8"/>
    <w:rsid w:val="00DB018C"/>
    <w:rsid w:val="00DB1640"/>
    <w:rsid w:val="00DB16EB"/>
    <w:rsid w:val="00DB3DD3"/>
    <w:rsid w:val="00DB577B"/>
    <w:rsid w:val="00DB5918"/>
    <w:rsid w:val="00DB5D57"/>
    <w:rsid w:val="00DB66F9"/>
    <w:rsid w:val="00DB6FD8"/>
    <w:rsid w:val="00DB718E"/>
    <w:rsid w:val="00DB7CA1"/>
    <w:rsid w:val="00DC182A"/>
    <w:rsid w:val="00DC34F2"/>
    <w:rsid w:val="00DC3C76"/>
    <w:rsid w:val="00DC47BA"/>
    <w:rsid w:val="00DC5AF4"/>
    <w:rsid w:val="00DC676F"/>
    <w:rsid w:val="00DD1783"/>
    <w:rsid w:val="00DD3778"/>
    <w:rsid w:val="00DD424E"/>
    <w:rsid w:val="00DD4479"/>
    <w:rsid w:val="00DD5B2C"/>
    <w:rsid w:val="00DD73C1"/>
    <w:rsid w:val="00DE1DA3"/>
    <w:rsid w:val="00DE25B1"/>
    <w:rsid w:val="00DE2BAD"/>
    <w:rsid w:val="00DE2E24"/>
    <w:rsid w:val="00DE3FB5"/>
    <w:rsid w:val="00DE5743"/>
    <w:rsid w:val="00DE5852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DF7B37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8A2"/>
    <w:rsid w:val="00E419BE"/>
    <w:rsid w:val="00E41A66"/>
    <w:rsid w:val="00E42A76"/>
    <w:rsid w:val="00E433AB"/>
    <w:rsid w:val="00E4425C"/>
    <w:rsid w:val="00E4472B"/>
    <w:rsid w:val="00E46257"/>
    <w:rsid w:val="00E50555"/>
    <w:rsid w:val="00E51C88"/>
    <w:rsid w:val="00E52940"/>
    <w:rsid w:val="00E52D95"/>
    <w:rsid w:val="00E54C74"/>
    <w:rsid w:val="00E56CF3"/>
    <w:rsid w:val="00E573E5"/>
    <w:rsid w:val="00E60055"/>
    <w:rsid w:val="00E60C76"/>
    <w:rsid w:val="00E61C1E"/>
    <w:rsid w:val="00E61CE3"/>
    <w:rsid w:val="00E6265A"/>
    <w:rsid w:val="00E62AE5"/>
    <w:rsid w:val="00E645F3"/>
    <w:rsid w:val="00E65FF9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350D"/>
    <w:rsid w:val="00E86AFE"/>
    <w:rsid w:val="00E87917"/>
    <w:rsid w:val="00E90823"/>
    <w:rsid w:val="00E90873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1978"/>
    <w:rsid w:val="00EA2BCF"/>
    <w:rsid w:val="00EA4450"/>
    <w:rsid w:val="00EA45AE"/>
    <w:rsid w:val="00EA485C"/>
    <w:rsid w:val="00EA6C5A"/>
    <w:rsid w:val="00EA75D0"/>
    <w:rsid w:val="00EA7CEC"/>
    <w:rsid w:val="00EB02E2"/>
    <w:rsid w:val="00EB1959"/>
    <w:rsid w:val="00EB2917"/>
    <w:rsid w:val="00EB3046"/>
    <w:rsid w:val="00EB37E8"/>
    <w:rsid w:val="00EB5FFB"/>
    <w:rsid w:val="00EC1102"/>
    <w:rsid w:val="00EC1DAC"/>
    <w:rsid w:val="00EC2508"/>
    <w:rsid w:val="00EC3281"/>
    <w:rsid w:val="00EC3E2F"/>
    <w:rsid w:val="00EC4FE7"/>
    <w:rsid w:val="00EC5F4D"/>
    <w:rsid w:val="00EC5F9A"/>
    <w:rsid w:val="00ED0DB5"/>
    <w:rsid w:val="00ED22B8"/>
    <w:rsid w:val="00ED29DE"/>
    <w:rsid w:val="00ED2D15"/>
    <w:rsid w:val="00ED4827"/>
    <w:rsid w:val="00ED4B25"/>
    <w:rsid w:val="00ED641A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1DC"/>
    <w:rsid w:val="00EF19D1"/>
    <w:rsid w:val="00EF22A3"/>
    <w:rsid w:val="00EF27BB"/>
    <w:rsid w:val="00EF369E"/>
    <w:rsid w:val="00EF7DF4"/>
    <w:rsid w:val="00F007F1"/>
    <w:rsid w:val="00F00CBB"/>
    <w:rsid w:val="00F036D3"/>
    <w:rsid w:val="00F103F4"/>
    <w:rsid w:val="00F116E1"/>
    <w:rsid w:val="00F12478"/>
    <w:rsid w:val="00F12DB3"/>
    <w:rsid w:val="00F12FA4"/>
    <w:rsid w:val="00F134B0"/>
    <w:rsid w:val="00F14DA7"/>
    <w:rsid w:val="00F14F30"/>
    <w:rsid w:val="00F154E7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40BDE"/>
    <w:rsid w:val="00F41DE6"/>
    <w:rsid w:val="00F43AC1"/>
    <w:rsid w:val="00F4785C"/>
    <w:rsid w:val="00F5120E"/>
    <w:rsid w:val="00F53A8C"/>
    <w:rsid w:val="00F54885"/>
    <w:rsid w:val="00F55668"/>
    <w:rsid w:val="00F56D8C"/>
    <w:rsid w:val="00F6015C"/>
    <w:rsid w:val="00F61407"/>
    <w:rsid w:val="00F635F7"/>
    <w:rsid w:val="00F6662A"/>
    <w:rsid w:val="00F6774C"/>
    <w:rsid w:val="00F71B45"/>
    <w:rsid w:val="00F71BFD"/>
    <w:rsid w:val="00F72300"/>
    <w:rsid w:val="00F72C4E"/>
    <w:rsid w:val="00F74FB2"/>
    <w:rsid w:val="00F755B7"/>
    <w:rsid w:val="00F7586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381A"/>
    <w:rsid w:val="00F96663"/>
    <w:rsid w:val="00FA16FC"/>
    <w:rsid w:val="00FA21CA"/>
    <w:rsid w:val="00FA2369"/>
    <w:rsid w:val="00FA2FAD"/>
    <w:rsid w:val="00FA3A2F"/>
    <w:rsid w:val="00FA3CDF"/>
    <w:rsid w:val="00FA47E6"/>
    <w:rsid w:val="00FA53AD"/>
    <w:rsid w:val="00FA5A21"/>
    <w:rsid w:val="00FA6D67"/>
    <w:rsid w:val="00FA7ABC"/>
    <w:rsid w:val="00FA7CB1"/>
    <w:rsid w:val="00FB07EF"/>
    <w:rsid w:val="00FB1B74"/>
    <w:rsid w:val="00FB3483"/>
    <w:rsid w:val="00FB3C4B"/>
    <w:rsid w:val="00FB49B3"/>
    <w:rsid w:val="00FB4E89"/>
    <w:rsid w:val="00FB6250"/>
    <w:rsid w:val="00FB6B08"/>
    <w:rsid w:val="00FB72AA"/>
    <w:rsid w:val="00FB7DC2"/>
    <w:rsid w:val="00FC1B74"/>
    <w:rsid w:val="00FC23CA"/>
    <w:rsid w:val="00FC4D1F"/>
    <w:rsid w:val="00FC572D"/>
    <w:rsid w:val="00FC626E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043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00916"/>
  <w15:chartTrackingRefBased/>
  <w15:docId w15:val="{1A49EE42-5EDA-4F4C-A7EA-AD79CE7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styleId="PargrafodaLista">
    <w:name w:val="List Paragraph"/>
    <w:basedOn w:val="Normal"/>
    <w:uiPriority w:val="72"/>
    <w:qFormat/>
    <w:rsid w:val="005E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as.emnuvens.com.br/dobr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rnandayamamoto.com.br/m/blog/62509f674c9dba251a0a4e0d/linha-quimono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5433-3869-46EF-A29C-F0956A0A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Usuário do Windows</cp:lastModifiedBy>
  <cp:revision>11</cp:revision>
  <cp:lastPrinted>2022-04-13T12:56:00Z</cp:lastPrinted>
  <dcterms:created xsi:type="dcterms:W3CDTF">2023-10-02T15:52:00Z</dcterms:created>
  <dcterms:modified xsi:type="dcterms:W3CDTF">2023-10-31T13:25:00Z</dcterms:modified>
</cp:coreProperties>
</file>